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76" w:rsidRPr="00AF4437" w:rsidRDefault="00DF0176" w:rsidP="00DF0176">
      <w:pPr>
        <w:spacing w:line="360" w:lineRule="auto"/>
        <w:jc w:val="center"/>
        <w:rPr>
          <w:rFonts w:ascii="Arial" w:eastAsia="Times New Roman" w:hAnsi="Arial" w:cs="Arial"/>
          <w:b/>
          <w:spacing w:val="22"/>
        </w:rPr>
      </w:pPr>
      <w:r w:rsidRPr="00AF4437">
        <w:rPr>
          <w:rFonts w:ascii="Arial" w:hAnsi="Arial" w:cs="Arial"/>
          <w:b/>
          <w:spacing w:val="22"/>
        </w:rPr>
        <w:t>R</w:t>
      </w:r>
      <w:r w:rsidRPr="00AF4437">
        <w:rPr>
          <w:rFonts w:ascii="Arial" w:eastAsia="Times New Roman" w:hAnsi="Arial" w:cs="Arial"/>
          <w:b/>
          <w:spacing w:val="22"/>
        </w:rPr>
        <w:t xml:space="preserve">  O  M  Â  N  I  A</w:t>
      </w:r>
    </w:p>
    <w:p w:rsidR="00DF0176" w:rsidRPr="00AF4437" w:rsidRDefault="00DF0176" w:rsidP="00DF0176">
      <w:pPr>
        <w:spacing w:line="360" w:lineRule="auto"/>
        <w:jc w:val="center"/>
        <w:rPr>
          <w:rFonts w:ascii="Arial" w:eastAsia="Times New Roman" w:hAnsi="Arial" w:cs="Arial"/>
          <w:b/>
          <w:spacing w:val="22"/>
        </w:rPr>
      </w:pPr>
      <w:r w:rsidRPr="00AF4437">
        <w:rPr>
          <w:rFonts w:ascii="Arial" w:eastAsia="Times New Roman" w:hAnsi="Arial" w:cs="Arial"/>
          <w:b/>
          <w:spacing w:val="22"/>
        </w:rPr>
        <w:t>J U D E Ţ U L    T I M I Ş</w:t>
      </w:r>
    </w:p>
    <w:p w:rsidR="00DF0176" w:rsidRPr="00AF4437" w:rsidRDefault="00DF0176" w:rsidP="00DF0176">
      <w:pPr>
        <w:pStyle w:val="Heading3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F4437">
        <w:rPr>
          <w:rFonts w:ascii="Arial" w:hAnsi="Arial" w:cs="Arial"/>
          <w:b/>
          <w:sz w:val="22"/>
          <w:szCs w:val="22"/>
        </w:rPr>
        <w:t>COMUNA REMETEA MARE</w:t>
      </w:r>
    </w:p>
    <w:p w:rsidR="00DF0176" w:rsidRPr="00AF4437" w:rsidRDefault="00DF0176" w:rsidP="00DF0176">
      <w:pPr>
        <w:spacing w:line="360" w:lineRule="auto"/>
        <w:jc w:val="center"/>
        <w:rPr>
          <w:rFonts w:ascii="Arial" w:eastAsia="Times New Roman" w:hAnsi="Arial" w:cs="Arial"/>
        </w:rPr>
      </w:pPr>
      <w:r w:rsidRPr="00AF4437">
        <w:rPr>
          <w:rFonts w:ascii="Arial" w:eastAsia="Times New Roman" w:hAnsi="Arial" w:cs="Arial"/>
        </w:rPr>
        <w:t>_____________________________________________________</w:t>
      </w:r>
    </w:p>
    <w:p w:rsidR="00DF0176" w:rsidRPr="00AF4437" w:rsidRDefault="00DF0176" w:rsidP="00DF0176">
      <w:pPr>
        <w:spacing w:line="360" w:lineRule="auto"/>
        <w:jc w:val="center"/>
        <w:rPr>
          <w:rFonts w:ascii="Arial" w:eastAsia="Times New Roman" w:hAnsi="Arial" w:cs="Arial"/>
        </w:rPr>
      </w:pPr>
      <w:r w:rsidRPr="00AF4437">
        <w:rPr>
          <w:rFonts w:ascii="Arial" w:eastAsia="Times New Roman" w:hAnsi="Arial" w:cs="Arial"/>
        </w:rPr>
        <w:t>Remetea Mare nr.112, Telefon: 0256/230201, Fax 0256/230288.</w:t>
      </w:r>
    </w:p>
    <w:p w:rsidR="00DF0176" w:rsidRPr="00AF4437" w:rsidRDefault="00DF0176" w:rsidP="00DF0176">
      <w:pPr>
        <w:pStyle w:val="Heading2"/>
        <w:spacing w:line="360" w:lineRule="auto"/>
        <w:jc w:val="center"/>
        <w:rPr>
          <w:b w:val="0"/>
          <w:sz w:val="22"/>
          <w:szCs w:val="22"/>
        </w:rPr>
      </w:pPr>
      <w:r w:rsidRPr="00AF4437">
        <w:rPr>
          <w:b w:val="0"/>
          <w:sz w:val="22"/>
          <w:szCs w:val="22"/>
        </w:rPr>
        <w:t>DISPOZIŢIA</w:t>
      </w:r>
    </w:p>
    <w:p w:rsidR="00DF0176" w:rsidRDefault="00DF0176" w:rsidP="00DF0176">
      <w:pPr>
        <w:pStyle w:val="Heading2"/>
        <w:spacing w:line="360" w:lineRule="auto"/>
        <w:jc w:val="center"/>
        <w:rPr>
          <w:b w:val="0"/>
          <w:sz w:val="22"/>
          <w:szCs w:val="22"/>
        </w:rPr>
      </w:pPr>
      <w:r w:rsidRPr="00AF4437">
        <w:rPr>
          <w:b w:val="0"/>
          <w:sz w:val="22"/>
          <w:szCs w:val="22"/>
        </w:rPr>
        <w:t xml:space="preserve">Nr. </w:t>
      </w:r>
      <w:r>
        <w:rPr>
          <w:b w:val="0"/>
          <w:sz w:val="22"/>
          <w:szCs w:val="22"/>
        </w:rPr>
        <w:t xml:space="preserve">27 </w:t>
      </w:r>
      <w:r w:rsidRPr="00AF443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</w:t>
      </w:r>
      <w:r w:rsidRPr="00AF4437">
        <w:rPr>
          <w:b w:val="0"/>
          <w:sz w:val="22"/>
          <w:szCs w:val="22"/>
        </w:rPr>
        <w:t xml:space="preserve">din </w:t>
      </w:r>
      <w:r>
        <w:rPr>
          <w:b w:val="0"/>
          <w:sz w:val="22"/>
          <w:szCs w:val="22"/>
        </w:rPr>
        <w:t xml:space="preserve">14.03.2014 </w:t>
      </w:r>
    </w:p>
    <w:p w:rsidR="00DF0176" w:rsidRPr="007A3A35" w:rsidRDefault="00DF0176" w:rsidP="00DF0176">
      <w:pPr>
        <w:jc w:val="both"/>
        <w:rPr>
          <w:rFonts w:ascii="Times New Roman" w:hAnsi="Times New Roman" w:cs="Times New Roman"/>
          <w:i/>
        </w:rPr>
      </w:pPr>
      <w:r w:rsidRPr="007A3A35">
        <w:rPr>
          <w:rFonts w:ascii="Times New Roman" w:hAnsi="Times New Roman" w:cs="Times New Roman"/>
        </w:rPr>
        <w:t xml:space="preserve">Privind numerotarea secţiilor de votare de pe raza comunei Remetea Mare înfiinţate pentru desfăşurarea alegerilor </w:t>
      </w:r>
      <w:r w:rsidRPr="007A3A35">
        <w:rPr>
          <w:rFonts w:ascii="Times New Roman" w:hAnsi="Times New Roman" w:cs="Times New Roman"/>
          <w:i/>
        </w:rPr>
        <w:t>membrilor din Romania in Parlamentul European 2014</w:t>
      </w:r>
    </w:p>
    <w:p w:rsidR="00DF0176" w:rsidRPr="007A3A35" w:rsidRDefault="00DF0176" w:rsidP="00DF0176">
      <w:pPr>
        <w:jc w:val="both"/>
        <w:rPr>
          <w:rFonts w:ascii="Times New Roman" w:hAnsi="Times New Roman" w:cs="Times New Roman"/>
        </w:rPr>
      </w:pPr>
    </w:p>
    <w:p w:rsidR="00DF0176" w:rsidRPr="00FB4890" w:rsidRDefault="00DF0176" w:rsidP="00DF0176">
      <w:pPr>
        <w:jc w:val="both"/>
        <w:rPr>
          <w:rFonts w:ascii="Times New Roman" w:hAnsi="Times New Roman" w:cs="Times New Roman"/>
          <w:sz w:val="24"/>
          <w:szCs w:val="24"/>
        </w:rPr>
      </w:pPr>
      <w:r w:rsidRPr="00FB4890">
        <w:rPr>
          <w:rFonts w:ascii="Times New Roman" w:hAnsi="Times New Roman" w:cs="Times New Roman"/>
          <w:sz w:val="24"/>
          <w:szCs w:val="24"/>
        </w:rPr>
        <w:t xml:space="preserve">     Primarul comunei Remetea Mare, judeţul Timiş;</w:t>
      </w:r>
    </w:p>
    <w:p w:rsidR="00DF0176" w:rsidRPr="00FB4890" w:rsidRDefault="00DF0176" w:rsidP="00DF0176">
      <w:pPr>
        <w:jc w:val="both"/>
        <w:rPr>
          <w:rFonts w:ascii="Times New Roman" w:hAnsi="Times New Roman" w:cs="Times New Roman"/>
          <w:sz w:val="24"/>
          <w:szCs w:val="24"/>
        </w:rPr>
      </w:pPr>
      <w:r w:rsidRPr="00FB4890">
        <w:rPr>
          <w:rFonts w:ascii="Times New Roman" w:eastAsia="Times New Roman" w:hAnsi="Times New Roman" w:cs="Times New Roman"/>
          <w:sz w:val="24"/>
          <w:szCs w:val="24"/>
        </w:rPr>
        <w:t xml:space="preserve">     Având în vedere prevederile art. 18 aliniatul 6 din Legea nr 35 /2008  </w:t>
      </w:r>
    </w:p>
    <w:p w:rsidR="00DF0176" w:rsidRPr="00FB4890" w:rsidRDefault="00DF0176" w:rsidP="00DF01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90">
        <w:rPr>
          <w:rFonts w:ascii="Times New Roman" w:hAnsi="Times New Roman" w:cs="Times New Roman"/>
          <w:sz w:val="24"/>
          <w:szCs w:val="24"/>
        </w:rPr>
        <w:t xml:space="preserve"> </w:t>
      </w:r>
      <w:r w:rsidRPr="00FB4890">
        <w:rPr>
          <w:rFonts w:ascii="Times New Roman" w:hAnsi="Times New Roman" w:cs="Times New Roman"/>
          <w:bCs/>
          <w:sz w:val="24"/>
          <w:szCs w:val="24"/>
        </w:rPr>
        <w:t>pentru alegerea Camerei Deputaţilor şi a Senatului şi pentru modificarea şi completarea Legii nr. 67/2004 pentru alegerea autorităţilor administraţiei publice locale, a Legii administraţiei publice locale nr. 215/2001, cu modificările şi completările ulterioare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DF0176" w:rsidRPr="00EA09E4" w:rsidRDefault="00DF0176" w:rsidP="00DF0176">
      <w:pPr>
        <w:jc w:val="both"/>
        <w:rPr>
          <w:rFonts w:ascii="Times New Roman" w:hAnsi="Times New Roman" w:cs="Times New Roman"/>
          <w:sz w:val="24"/>
          <w:szCs w:val="24"/>
        </w:rPr>
      </w:pPr>
      <w:r w:rsidRPr="00EA09E4">
        <w:rPr>
          <w:rFonts w:ascii="Times New Roman" w:eastAsia="Times New Roman" w:hAnsi="Times New Roman" w:cs="Times New Roman"/>
          <w:sz w:val="24"/>
          <w:szCs w:val="24"/>
        </w:rPr>
        <w:t xml:space="preserve">    Ţinând cont de prevederile art 5 alin (2) a OUG 4 /2014</w:t>
      </w:r>
      <w:r w:rsidRPr="00EA09E4">
        <w:rPr>
          <w:rFonts w:ascii="Times New Roman" w:hAnsi="Times New Roman" w:cs="Times New Roman"/>
          <w:sz w:val="24"/>
          <w:szCs w:val="24"/>
        </w:rPr>
        <w:t xml:space="preserve">privind operationalizarea Registrului electoral si pentru modificarea Legii nr. 33/2007 privind organizarea si desfasurarea alegerilor pentru Parlamentul European, precum si unele masuri pentru buna organizare si desfasurare a alegerilor pentru Parlamentul European din anul 2014. Ordonanta de urgenta nr. 4/2014 ; </w:t>
      </w:r>
      <w:r w:rsidRPr="00EA09E4">
        <w:rPr>
          <w:rFonts w:ascii="Times New Roman" w:hAnsi="Times New Roman" w:cs="Times New Roman"/>
        </w:rPr>
        <w:t>HG 79/2014 privind stabilirea zilei de referinta pentru alegerea membrilor din Romania in Parlamentul European din anul 2014</w:t>
      </w:r>
    </w:p>
    <w:p w:rsidR="00DF0176" w:rsidRDefault="00DF0176" w:rsidP="00DF01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90">
        <w:rPr>
          <w:rFonts w:ascii="Times New Roman" w:eastAsia="Times New Roman" w:hAnsi="Times New Roman" w:cs="Times New Roman"/>
          <w:sz w:val="24"/>
          <w:szCs w:val="24"/>
        </w:rPr>
        <w:t xml:space="preserve">     În temeiul prevederilor art. 63 aliniatul 1) litera (a) şi aliniatul 2), art. 64 aliniatul 1) respectiv cele ale art. 68 aliniatul (1) din Legea 215/2001 privind administraţia publică locală, republicată, modificată şi completată</w:t>
      </w:r>
    </w:p>
    <w:p w:rsidR="00DF0176" w:rsidRDefault="00DF0176" w:rsidP="00DF01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DISPUNE:</w:t>
      </w:r>
    </w:p>
    <w:p w:rsidR="00DF0176" w:rsidRPr="00FB4890" w:rsidRDefault="00DF0176" w:rsidP="00DF0176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Art.</w:t>
      </w:r>
      <w:r w:rsidRPr="00FB4890">
        <w:rPr>
          <w:rFonts w:ascii="Times New Roman" w:hAnsi="Times New Roman" w:cs="Times New Roman"/>
          <w:b w:val="0"/>
          <w:sz w:val="24"/>
          <w:szCs w:val="24"/>
        </w:rPr>
        <w:t xml:space="preserve"> 1 - </w:t>
      </w:r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Se </w:t>
      </w:r>
      <w:proofErr w:type="spellStart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>delimitează</w:t>
      </w:r>
      <w:proofErr w:type="spellEnd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proofErr w:type="spellStart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>şi</w:t>
      </w:r>
      <w:proofErr w:type="spellEnd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se </w:t>
      </w:r>
      <w:proofErr w:type="spellStart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>numerotează</w:t>
      </w:r>
      <w:proofErr w:type="spellEnd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proofErr w:type="spellStart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>secţiile</w:t>
      </w:r>
      <w:proofErr w:type="spellEnd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de </w:t>
      </w:r>
      <w:proofErr w:type="spellStart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>votare</w:t>
      </w:r>
      <w:proofErr w:type="spellEnd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proofErr w:type="spellStart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>pentru</w:t>
      </w:r>
      <w:proofErr w:type="spellEnd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proofErr w:type="spellStart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>desfăşurarea</w:t>
      </w:r>
      <w:proofErr w:type="spellEnd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proofErr w:type="spellStart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>alegerilor</w:t>
      </w:r>
      <w:proofErr w:type="spellEnd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proofErr w:type="spellStart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>membrilor</w:t>
      </w:r>
      <w:proofErr w:type="spellEnd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din Romania in </w:t>
      </w:r>
      <w:proofErr w:type="spellStart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>Parlamentul</w:t>
      </w:r>
      <w:proofErr w:type="spellEnd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European </w:t>
      </w:r>
      <w:proofErr w:type="gramStart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2014  </w:t>
      </w:r>
      <w:proofErr w:type="spellStart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>după</w:t>
      </w:r>
      <w:proofErr w:type="spellEnd"/>
      <w:proofErr w:type="gramEnd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cum </w:t>
      </w:r>
      <w:proofErr w:type="spellStart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>urmează</w:t>
      </w:r>
      <w:proofErr w:type="spellEnd"/>
      <w:r w:rsidRPr="00FB4890">
        <w:rPr>
          <w:rFonts w:ascii="Times New Roman" w:hAnsi="Times New Roman" w:cs="Times New Roman"/>
          <w:b w:val="0"/>
          <w:i w:val="0"/>
          <w:sz w:val="24"/>
          <w:szCs w:val="24"/>
        </w:rPr>
        <w:t>:</w:t>
      </w:r>
    </w:p>
    <w:p w:rsidR="00DF0176" w:rsidRPr="00FB4890" w:rsidRDefault="00DF0176" w:rsidP="00DF01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90">
        <w:rPr>
          <w:rFonts w:ascii="Times New Roman" w:eastAsia="Times New Roman" w:hAnsi="Times New Roman" w:cs="Times New Roman"/>
          <w:sz w:val="24"/>
          <w:szCs w:val="24"/>
        </w:rPr>
        <w:t xml:space="preserve">              - Sectia de votare nr. 513 – REMETEA MARE, cu sediul la Şcoala cu clasele I-VIII Remetea Mare, nr.  49, tel/fax : 0256 / 230.209, pentru cetăţenii cu domiciliul în satul Remetea Mare;</w:t>
      </w:r>
    </w:p>
    <w:p w:rsidR="00DF0176" w:rsidRDefault="00DF0176" w:rsidP="00DF01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90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DF0176" w:rsidRPr="00FB4890" w:rsidRDefault="00DF0176" w:rsidP="00DF01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- Sectia de votare nr. 514 – IANOVA, cu sediul la Şcoala cu clasele I-IV Ianova, nr.  142, tel/fax: 0256 / 310.300, pentru cetăţenii cu domicil</w:t>
      </w:r>
      <w:r>
        <w:rPr>
          <w:rFonts w:ascii="Times New Roman" w:eastAsia="Times New Roman" w:hAnsi="Times New Roman" w:cs="Times New Roman"/>
          <w:sz w:val="24"/>
          <w:szCs w:val="24"/>
        </w:rPr>
        <w:t>iul în satul Ianova;</w:t>
      </w:r>
    </w:p>
    <w:p w:rsidR="00DF0176" w:rsidRPr="00FB4890" w:rsidRDefault="00DF0176" w:rsidP="00DF01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90">
        <w:rPr>
          <w:rFonts w:ascii="Times New Roman" w:eastAsia="Times New Roman" w:hAnsi="Times New Roman" w:cs="Times New Roman"/>
          <w:sz w:val="24"/>
          <w:szCs w:val="24"/>
        </w:rPr>
        <w:t xml:space="preserve">Art. 2. Prezenta dispozitie contine anexa cu delimitarea sectiilor de vot ,conform registrului electoral 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0176" w:rsidRPr="00FB4890" w:rsidRDefault="00DF0176" w:rsidP="00DF01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90">
        <w:rPr>
          <w:rFonts w:ascii="Times New Roman" w:eastAsia="Times New Roman" w:hAnsi="Times New Roman" w:cs="Times New Roman"/>
          <w:sz w:val="24"/>
          <w:szCs w:val="24"/>
        </w:rPr>
        <w:t xml:space="preserve"> Art.3.  – Prezenta se comunică:</w:t>
      </w:r>
    </w:p>
    <w:p w:rsidR="00DF0176" w:rsidRPr="00FB4890" w:rsidRDefault="00DF0176" w:rsidP="00DF017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90">
        <w:rPr>
          <w:rFonts w:ascii="Times New Roman" w:eastAsia="Times New Roman" w:hAnsi="Times New Roman" w:cs="Times New Roman"/>
          <w:sz w:val="24"/>
          <w:szCs w:val="24"/>
        </w:rPr>
        <w:t>Instituţiei Prefectului -  Judeţul Timiş;</w:t>
      </w:r>
    </w:p>
    <w:p w:rsidR="00DF0176" w:rsidRPr="00FB4890" w:rsidRDefault="00DF0176" w:rsidP="00DF017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90">
        <w:rPr>
          <w:rFonts w:ascii="Times New Roman" w:eastAsia="Times New Roman" w:hAnsi="Times New Roman" w:cs="Times New Roman"/>
          <w:sz w:val="24"/>
          <w:szCs w:val="24"/>
        </w:rPr>
        <w:t>Primarului comunei Remetea Mare,</w:t>
      </w:r>
    </w:p>
    <w:p w:rsidR="00DF0176" w:rsidRPr="00FB4890" w:rsidRDefault="00DF0176" w:rsidP="00DF017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90">
        <w:rPr>
          <w:rFonts w:ascii="Times New Roman" w:eastAsia="Times New Roman" w:hAnsi="Times New Roman" w:cs="Times New Roman"/>
          <w:sz w:val="24"/>
          <w:szCs w:val="24"/>
        </w:rPr>
        <w:t>Cetăţenilor, prin afişare în toate satele comunei.</w:t>
      </w:r>
    </w:p>
    <w:p w:rsidR="00DF0176" w:rsidRPr="00FB4890" w:rsidRDefault="00DF0176" w:rsidP="00DF01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176" w:rsidRPr="00FB4890" w:rsidRDefault="00DF0176" w:rsidP="00DF01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176" w:rsidRPr="00FB4890" w:rsidRDefault="00DF0176" w:rsidP="00DF01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176" w:rsidRPr="00FB4890" w:rsidRDefault="00DF0176" w:rsidP="00DF01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890">
        <w:rPr>
          <w:rFonts w:ascii="Times New Roman" w:eastAsia="Times New Roman" w:hAnsi="Times New Roman" w:cs="Times New Roman"/>
          <w:sz w:val="24"/>
          <w:szCs w:val="24"/>
        </w:rPr>
        <w:t>PRIMAR                                                                           Secretar  comună</w:t>
      </w:r>
    </w:p>
    <w:p w:rsidR="00DF0176" w:rsidRPr="00FB4890" w:rsidRDefault="00DF0176" w:rsidP="00DF0176">
      <w:pPr>
        <w:jc w:val="both"/>
        <w:rPr>
          <w:rFonts w:ascii="Times New Roman" w:hAnsi="Times New Roman" w:cs="Times New Roman"/>
          <w:sz w:val="24"/>
          <w:szCs w:val="24"/>
        </w:rPr>
      </w:pPr>
      <w:r w:rsidRPr="00FB4890">
        <w:rPr>
          <w:rFonts w:ascii="Times New Roman" w:eastAsia="Times New Roman" w:hAnsi="Times New Roman" w:cs="Times New Roman"/>
          <w:sz w:val="24"/>
          <w:szCs w:val="24"/>
        </w:rPr>
        <w:t>Golubov Ilie                                                                    Gyulai Claudia Iuliana</w:t>
      </w:r>
    </w:p>
    <w:p w:rsidR="00661B66" w:rsidRDefault="00661B66"/>
    <w:sectPr w:rsidR="00661B66" w:rsidSect="00FB4890">
      <w:pgSz w:w="12240" w:h="15840"/>
      <w:pgMar w:top="709" w:right="1800" w:bottom="113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53912"/>
    <w:multiLevelType w:val="singleLevel"/>
    <w:tmpl w:val="58344686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DF0176"/>
    <w:rsid w:val="00661B66"/>
    <w:rsid w:val="00DF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F01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F0176"/>
    <w:pPr>
      <w:keepNext/>
      <w:spacing w:after="0" w:line="240" w:lineRule="auto"/>
      <w:outlineLvl w:val="2"/>
    </w:pPr>
    <w:rPr>
      <w:rFonts w:ascii="Arial Black" w:eastAsia="Times New Roman" w:hAnsi="Arial Black" w:cs="Times New Roman"/>
      <w:spacing w:val="22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0176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F0176"/>
    <w:rPr>
      <w:rFonts w:ascii="Arial Black" w:eastAsia="Times New Roman" w:hAnsi="Arial Black" w:cs="Times New Roman"/>
      <w:spacing w:val="22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2014-04-24T07:26:00Z</dcterms:created>
  <dcterms:modified xsi:type="dcterms:W3CDTF">2014-04-24T07:26:00Z</dcterms:modified>
</cp:coreProperties>
</file>