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046C0" w14:textId="77777777" w:rsidR="00535480" w:rsidRPr="007C4682" w:rsidRDefault="00535480" w:rsidP="005354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bookmarkStart w:id="0" w:name="_Hlk51676265"/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ROMÂNIA </w:t>
      </w:r>
    </w:p>
    <w:p w14:paraId="57F7105C" w14:textId="77777777" w:rsidR="00535480" w:rsidRPr="007C4682" w:rsidRDefault="00535480" w:rsidP="005354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JUDEŢUL CLUJ</w:t>
      </w:r>
    </w:p>
    <w:p w14:paraId="3C3B86BE" w14:textId="77777777" w:rsidR="00535480" w:rsidRPr="007C4682" w:rsidRDefault="00535480" w:rsidP="005354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COMUNA VALEA IERII</w:t>
      </w:r>
    </w:p>
    <w:p w14:paraId="3726448F" w14:textId="6A4C1F64" w:rsidR="00535480" w:rsidRPr="007C4682" w:rsidRDefault="00535480" w:rsidP="005354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CONSILIUL LOCAL</w:t>
      </w:r>
    </w:p>
    <w:p w14:paraId="6837F81B" w14:textId="77777777" w:rsidR="00C02763" w:rsidRPr="007C4682" w:rsidRDefault="00C02763" w:rsidP="005354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</w:p>
    <w:p w14:paraId="731D48A0" w14:textId="5DBCCB1D" w:rsidR="00535480" w:rsidRPr="007C4682" w:rsidRDefault="00535480" w:rsidP="00535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C02763" w:rsidRPr="007C4682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P R O I E C T  DE  </w:t>
      </w:r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H O T Ă R Â R E </w:t>
      </w:r>
    </w:p>
    <w:p w14:paraId="2EC8EE01" w14:textId="36A40FD0" w:rsidR="00C02763" w:rsidRPr="007C4682" w:rsidRDefault="00C02763" w:rsidP="00535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Nr.</w:t>
      </w:r>
      <w:r w:rsidR="00A80F20" w:rsidRPr="007C4682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3</w:t>
      </w:r>
      <w:r w:rsidR="000E63E0" w:rsidRPr="007C4682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857</w:t>
      </w:r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/</w:t>
      </w:r>
      <w:r w:rsidR="000E63E0" w:rsidRPr="007C4682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22</w:t>
      </w:r>
      <w:r w:rsidR="00E72898" w:rsidRPr="007C4682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.</w:t>
      </w:r>
      <w:r w:rsidR="00A80F20" w:rsidRPr="007C4682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12</w:t>
      </w:r>
      <w:r w:rsidR="00E72898" w:rsidRPr="007C4682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.</w:t>
      </w:r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2020</w:t>
      </w:r>
    </w:p>
    <w:p w14:paraId="2B70D1C8" w14:textId="46361F5E" w:rsidR="00535480" w:rsidRPr="007C4682" w:rsidRDefault="00535480" w:rsidP="00535480">
      <w:pPr>
        <w:spacing w:before="100" w:beforeAutospacing="1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  <w:r w:rsidRPr="007C46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privind rectificarea bugetului de venituri și cheltuieli  al comunei Valea Ierii  pe anul 2020 </w:t>
      </w:r>
    </w:p>
    <w:p w14:paraId="630810D9" w14:textId="77777777" w:rsidR="00A80F20" w:rsidRPr="007C4682" w:rsidRDefault="00A80F20" w:rsidP="00535480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</w:pPr>
    </w:p>
    <w:p w14:paraId="222CC1D2" w14:textId="13A339EE" w:rsidR="00535480" w:rsidRPr="007C4682" w:rsidRDefault="00535480" w:rsidP="00535480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</w:pP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ab/>
      </w: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ab/>
      </w:r>
      <w:bookmarkStart w:id="1" w:name="_Hlk59977357"/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 xml:space="preserve"> Consiliul Local al comunei Valea Ierii întrunit în şedinţa </w:t>
      </w:r>
      <w:r w:rsidR="00A80F20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extra</w:t>
      </w: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ordinară</w:t>
      </w: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   </w:t>
      </w:r>
      <w:r w:rsidR="00A80F20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  </w:t>
      </w: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din data de </w:t>
      </w:r>
      <w:r w:rsidR="000E63E0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2</w:t>
      </w:r>
      <w:r w:rsidR="00540753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9</w:t>
      </w: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.</w:t>
      </w:r>
      <w:r w:rsidR="00A80F20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12</w:t>
      </w: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.2020,</w:t>
      </w:r>
    </w:p>
    <w:p w14:paraId="2A1458CD" w14:textId="471F86C2" w:rsidR="00535480" w:rsidRPr="007C4682" w:rsidRDefault="00535480" w:rsidP="00535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</w:pP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ab/>
        <w:t xml:space="preserve"> Având în vedere Referatul de aprobare  nr.</w:t>
      </w:r>
      <w:r w:rsidR="00A80F20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3</w:t>
      </w:r>
      <w:r w:rsidR="000E63E0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858</w:t>
      </w: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 xml:space="preserve"> din </w:t>
      </w:r>
      <w:r w:rsidR="000E63E0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22</w:t>
      </w: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.</w:t>
      </w:r>
      <w:r w:rsidR="00A80F20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12</w:t>
      </w: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.</w:t>
      </w:r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2020 </w:t>
      </w: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la Proiectul de hotărâre privind rectificarea bugetului de venit</w:t>
      </w:r>
      <w:r w:rsidR="00B5268E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u</w:t>
      </w: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ri și cheltuieli pe anul 2020, propus de primarul Comunei Valea Ierii,</w:t>
      </w:r>
      <w:r w:rsidR="00A80F20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 xml:space="preserve"> </w:t>
      </w: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însoţit de Raportul compartimentului financiar-contabil cu nr.</w:t>
      </w:r>
      <w:r w:rsidR="00A80F20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3</w:t>
      </w:r>
      <w:r w:rsidR="000E63E0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844</w:t>
      </w: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/</w:t>
      </w:r>
      <w:r w:rsidR="000E63E0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21</w:t>
      </w: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.</w:t>
      </w:r>
      <w:r w:rsidR="00A80F20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12</w:t>
      </w: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.2020 şi de Avizul comisiei de specialitate nr.1 din cadrul consiliului local;</w:t>
      </w:r>
    </w:p>
    <w:p w14:paraId="543A9F25" w14:textId="02E743B2" w:rsidR="00535480" w:rsidRPr="007C4682" w:rsidRDefault="00535480" w:rsidP="00535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</w:pP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 xml:space="preserve">            Ținând cont de adre</w:t>
      </w:r>
      <w:r w:rsidR="00A80F20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sa</w:t>
      </w: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 xml:space="preserve"> nr.</w:t>
      </w:r>
      <w:r w:rsidR="000E63E0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3894</w:t>
      </w: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/</w:t>
      </w:r>
      <w:r w:rsidR="000E63E0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21</w:t>
      </w:r>
      <w:r w:rsidR="00A80F20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.12.</w:t>
      </w: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2020 a D.G.F.P.Cluj</w:t>
      </w:r>
      <w:r w:rsidR="00A80F20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 xml:space="preserve"> referitoare la </w:t>
      </w:r>
      <w:r w:rsidR="000E63E0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 xml:space="preserve">suplimentarea </w:t>
      </w:r>
      <w:r w:rsidR="00A80F20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sume</w:t>
      </w:r>
      <w:r w:rsidR="000E63E0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lor</w:t>
      </w:r>
      <w:r w:rsidR="00A80F20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 xml:space="preserve"> defalcate din </w:t>
      </w:r>
      <w:r w:rsidR="000E63E0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taxa pe valoarea adăugată pe trimestrul IV</w:t>
      </w:r>
      <w:r w:rsidR="00A80F20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, conform art.</w:t>
      </w:r>
      <w:r w:rsidR="000E63E0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1</w:t>
      </w:r>
      <w:r w:rsidR="00A80F20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 xml:space="preserve"> din </w:t>
      </w:r>
      <w:r w:rsidR="000E63E0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H.</w:t>
      </w:r>
      <w:r w:rsidR="00A80F20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G.nr.</w:t>
      </w:r>
      <w:r w:rsidR="000E63E0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1100</w:t>
      </w:r>
      <w:r w:rsidR="00A80F20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 xml:space="preserve">/2020 </w:t>
      </w:r>
      <w:r w:rsidR="000E63E0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,</w:t>
      </w:r>
    </w:p>
    <w:p w14:paraId="699F7D32" w14:textId="77777777" w:rsidR="00535480" w:rsidRPr="007C4682" w:rsidRDefault="00535480" w:rsidP="00535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o-RO" w:bidi="ne-NP"/>
        </w:rPr>
      </w:pP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 xml:space="preserve">          </w:t>
      </w:r>
      <w:r w:rsidRPr="007C4682">
        <w:rPr>
          <w:rFonts w:ascii="Times New Roman" w:eastAsia="Times New Roman" w:hAnsi="Times New Roman" w:cs="Times New Roman"/>
          <w:bCs/>
          <w:sz w:val="28"/>
          <w:szCs w:val="28"/>
          <w:lang w:eastAsia="ro-RO" w:bidi="ne-NP"/>
        </w:rPr>
        <w:t xml:space="preserve">  În conformitate cu prevederile:</w:t>
      </w:r>
    </w:p>
    <w:p w14:paraId="2692E75E" w14:textId="77777777" w:rsidR="00535480" w:rsidRPr="007C4682" w:rsidRDefault="00535480" w:rsidP="005354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-art. 129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alin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. (2) lit. b) </w:t>
      </w:r>
      <w:r w:rsidRPr="007C4682">
        <w:rPr>
          <w:rFonts w:ascii="Times New Roman" w:eastAsia="Times New Roman" w:hAnsi="Times New Roman" w:cs="Times New Roman"/>
          <w:bCs/>
          <w:sz w:val="28"/>
          <w:szCs w:val="28"/>
        </w:rPr>
        <w:t>și</w:t>
      </w:r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alin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 (4) lit. a</w:t>
      </w:r>
      <w:r w:rsidRPr="007C4682">
        <w:rPr>
          <w:rFonts w:ascii="Times New Roman" w:eastAsia="Times New Roman" w:hAnsi="Times New Roman" w:cs="Times New Roman"/>
          <w:bCs/>
          <w:sz w:val="28"/>
          <w:szCs w:val="28"/>
        </w:rPr>
        <w:t>) din Ordonanța de urgență a Guvernului nr.57/2019 privind Codul administrativ</w:t>
      </w:r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, cu modificările și completările ulterioare;</w:t>
      </w:r>
    </w:p>
    <w:p w14:paraId="6CC2D2D1" w14:textId="77777777" w:rsidR="00535480" w:rsidRPr="007C4682" w:rsidRDefault="00535480" w:rsidP="005354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-art. 19 alin. (2) din Legea finanţelor publice locale nr. 273/2006, cu modificările şi completările ulterioare;</w:t>
      </w:r>
    </w:p>
    <w:p w14:paraId="1CF9C666" w14:textId="2F068CBF" w:rsidR="00A30D06" w:rsidRPr="007C4682" w:rsidRDefault="00A30D06" w:rsidP="005354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7C468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</w:t>
      </w:r>
      <w:r w:rsidRPr="007C46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H.G.nr.1</w:t>
      </w:r>
      <w:r w:rsidR="000E63E0" w:rsidRPr="007C46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100</w:t>
      </w:r>
      <w:r w:rsidRPr="007C46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/2020 </w:t>
      </w:r>
      <w:r w:rsidR="00A151B1" w:rsidRPr="007C46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privind alocarea unei sume din Fondul de rezervă bugetară la dispoziția Guvernului, prevăzut în bugetul de stat pe anul 2020, pentru unele unități/subdiviziuni administrativ-teritoriale,</w:t>
      </w:r>
    </w:p>
    <w:p w14:paraId="76473082" w14:textId="77777777" w:rsidR="00535480" w:rsidRPr="007C4682" w:rsidRDefault="00535480" w:rsidP="00535480">
      <w:pPr>
        <w:spacing w:after="0" w:line="240" w:lineRule="auto"/>
        <w:ind w:right="-21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4682">
        <w:rPr>
          <w:rFonts w:ascii="Times New Roman" w:eastAsia="Calibri" w:hAnsi="Times New Roman" w:cs="Times New Roman"/>
          <w:bCs/>
          <w:sz w:val="28"/>
          <w:szCs w:val="28"/>
        </w:rPr>
        <w:t>Fiind îndeplinite prevederile art. 136 și art. 139 din Ordonanța de urgență a Guvernului nr.57/2019 privind Codul administrativ, cu modificările și completările ulterioare;</w:t>
      </w:r>
    </w:p>
    <w:p w14:paraId="241CE450" w14:textId="77777777" w:rsidR="00535480" w:rsidRPr="007C4682" w:rsidRDefault="00535480" w:rsidP="00535480">
      <w:pPr>
        <w:spacing w:after="0" w:line="240" w:lineRule="auto"/>
        <w:ind w:right="-21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4682">
        <w:rPr>
          <w:rFonts w:ascii="Times New Roman" w:eastAsia="Calibri" w:hAnsi="Times New Roman" w:cs="Times New Roman"/>
          <w:bCs/>
          <w:sz w:val="28"/>
          <w:szCs w:val="28"/>
        </w:rPr>
        <w:t>În temeiul art. 196 alin. (1) lit. a) din  Ordonanța de urgență a Guvernului nr.57/2019 privind Codul administrativ, cu modificările și completările ulterioare,</w:t>
      </w:r>
    </w:p>
    <w:bookmarkEnd w:id="1"/>
    <w:p w14:paraId="036F98EC" w14:textId="77777777" w:rsidR="00535480" w:rsidRPr="007C4682" w:rsidRDefault="00535480" w:rsidP="00535480">
      <w:pPr>
        <w:spacing w:after="0" w:line="240" w:lineRule="auto"/>
        <w:ind w:right="-21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B4A50A0" w14:textId="77777777" w:rsidR="00535480" w:rsidRPr="007C4682" w:rsidRDefault="00535480" w:rsidP="00535480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</w:pP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H O T Ă R Ă Ș T E:</w:t>
      </w:r>
    </w:p>
    <w:p w14:paraId="1D04017D" w14:textId="77777777" w:rsidR="00535480" w:rsidRPr="007C4682" w:rsidRDefault="00535480" w:rsidP="005354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ab/>
        <w:t xml:space="preserve"> </w:t>
      </w:r>
    </w:p>
    <w:p w14:paraId="49C364EA" w14:textId="49293689" w:rsidR="00A30D06" w:rsidRPr="007C4682" w:rsidRDefault="00535480" w:rsidP="00535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</w:pPr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Art.1.  </w:t>
      </w:r>
      <w:bookmarkStart w:id="2" w:name="_Hlk59977463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Se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aprobă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rectificarea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bugetului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r w:rsidR="00C02763"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de </w:t>
      </w:r>
      <w:proofErr w:type="spellStart"/>
      <w:r w:rsidR="00C02763"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venituri</w:t>
      </w:r>
      <w:proofErr w:type="spellEnd"/>
      <w:r w:rsidR="00C02763"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C02763"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și</w:t>
      </w:r>
      <w:proofErr w:type="spellEnd"/>
      <w:r w:rsidR="00C02763"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C02763"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cheltuieli</w:t>
      </w:r>
      <w:proofErr w:type="spellEnd"/>
      <w:r w:rsidR="00C02763"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pe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anul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2020</w:t>
      </w:r>
      <w:r w:rsidR="00C02763"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="00C02763"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trimestrul</w:t>
      </w:r>
      <w:proofErr w:type="spellEnd"/>
      <w:r w:rsidR="00C02763"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gramStart"/>
      <w:r w:rsidR="00C02763"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I</w:t>
      </w:r>
      <w:r w:rsidR="00A30D06"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V</w:t>
      </w:r>
      <w:r w:rsidR="00A151B1"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</w:t>
      </w:r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la</w:t>
      </w:r>
      <w:proofErr w:type="gramEnd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următoarele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capitole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bugetare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  <w:t>:</w:t>
      </w:r>
    </w:p>
    <w:p w14:paraId="57E6C224" w14:textId="4AB2CFB2" w:rsidR="00A151B1" w:rsidRPr="007C4682" w:rsidRDefault="00A151B1" w:rsidP="00535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</w:pPr>
    </w:p>
    <w:p w14:paraId="48D6B9BA" w14:textId="709FFB25" w:rsidR="00A151B1" w:rsidRPr="007C4682" w:rsidRDefault="00A151B1" w:rsidP="00535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</w:pPr>
    </w:p>
    <w:p w14:paraId="4472ADD5" w14:textId="77777777" w:rsidR="00A151B1" w:rsidRPr="007C4682" w:rsidRDefault="00A151B1" w:rsidP="00535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</w:pPr>
    </w:p>
    <w:p w14:paraId="259798D0" w14:textId="71064BBB" w:rsidR="008C6E08" w:rsidRPr="007C4682" w:rsidRDefault="008C6E08" w:rsidP="007C4682">
      <w:pPr>
        <w:pStyle w:val="Listparagraf"/>
        <w:numPr>
          <w:ilvl w:val="0"/>
          <w:numId w:val="3"/>
        </w:numPr>
        <w:jc w:val="both"/>
        <w:rPr>
          <w:bCs/>
          <w:sz w:val="28"/>
          <w:szCs w:val="28"/>
        </w:rPr>
      </w:pPr>
      <w:bookmarkStart w:id="3" w:name="_Hlk60067810"/>
      <w:r w:rsidRPr="007C4682">
        <w:rPr>
          <w:bCs/>
          <w:sz w:val="28"/>
          <w:szCs w:val="28"/>
        </w:rPr>
        <w:lastRenderedPageBreak/>
        <w:t>Pentru conturile de venituri:</w:t>
      </w:r>
    </w:p>
    <w:p w14:paraId="6ABA0E59" w14:textId="77777777" w:rsidR="007C4682" w:rsidRPr="007C4682" w:rsidRDefault="007C4682" w:rsidP="007C4682">
      <w:pPr>
        <w:numPr>
          <w:ilvl w:val="0"/>
          <w:numId w:val="1"/>
        </w:numPr>
        <w:tabs>
          <w:tab w:val="clear" w:pos="1211"/>
          <w:tab w:val="num" w:pos="1352"/>
        </w:tabs>
        <w:spacing w:after="0" w:line="240" w:lineRule="auto"/>
        <w:ind w:left="1352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</w:t>
      </w:r>
      <w:proofErr w:type="gram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21.04.02.01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proofErr w:type="gram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16,80 mii lei </w:t>
      </w:r>
    </w:p>
    <w:p w14:paraId="7EC5524E" w14:textId="77777777" w:rsidR="007C4682" w:rsidRPr="007C4682" w:rsidRDefault="007C4682" w:rsidP="007C4682">
      <w:pPr>
        <w:numPr>
          <w:ilvl w:val="0"/>
          <w:numId w:val="1"/>
        </w:numPr>
        <w:tabs>
          <w:tab w:val="clear" w:pos="1211"/>
          <w:tab w:val="num" w:pos="1352"/>
        </w:tabs>
        <w:spacing w:after="0" w:line="240" w:lineRule="auto"/>
        <w:ind w:left="1352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</w:t>
      </w:r>
      <w:proofErr w:type="gram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21.07.01.01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proofErr w:type="gram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  0,68 mii lei  </w:t>
      </w:r>
    </w:p>
    <w:p w14:paraId="72F382B4" w14:textId="77777777" w:rsidR="007C4682" w:rsidRPr="007C4682" w:rsidRDefault="007C4682" w:rsidP="007C4682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</w:t>
      </w:r>
      <w:proofErr w:type="gram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21.07.02.01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proofErr w:type="gram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 -1,40 mii lei </w:t>
      </w:r>
    </w:p>
    <w:p w14:paraId="02EA23B6" w14:textId="77777777" w:rsidR="007C4682" w:rsidRPr="007C4682" w:rsidRDefault="007C4682" w:rsidP="007C4682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</w:t>
      </w:r>
      <w:proofErr w:type="gram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21.07.02.02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proofErr w:type="gram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 -3,00 mii lei   </w:t>
      </w:r>
    </w:p>
    <w:p w14:paraId="6B68BB61" w14:textId="77777777" w:rsidR="007C4682" w:rsidRPr="007C4682" w:rsidRDefault="007C4682" w:rsidP="007C4682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</w:t>
      </w:r>
      <w:proofErr w:type="gram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21.07.02.03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proofErr w:type="gram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  7,30 mii lei </w:t>
      </w:r>
    </w:p>
    <w:p w14:paraId="2BE97646" w14:textId="77777777" w:rsidR="007C4682" w:rsidRPr="007C4682" w:rsidRDefault="007C4682" w:rsidP="007C4682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</w:t>
      </w:r>
      <w:proofErr w:type="gram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21.16.02.01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proofErr w:type="gram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13,00 mii lei</w:t>
      </w:r>
    </w:p>
    <w:p w14:paraId="366B138D" w14:textId="77777777" w:rsidR="007C4682" w:rsidRPr="007C4682" w:rsidRDefault="007C4682" w:rsidP="007C4682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</w:t>
      </w:r>
      <w:proofErr w:type="gram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21.16.02.02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proofErr w:type="gram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 -5,66 mii lei  </w:t>
      </w:r>
    </w:p>
    <w:p w14:paraId="44D9E3EF" w14:textId="77777777" w:rsidR="007C4682" w:rsidRPr="007C4682" w:rsidRDefault="007C4682" w:rsidP="007C4682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21.18.50     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-95,60 mii lei   </w:t>
      </w:r>
    </w:p>
    <w:p w14:paraId="760A2E40" w14:textId="77777777" w:rsidR="007C4682" w:rsidRPr="007C4682" w:rsidRDefault="007C4682" w:rsidP="007C4682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</w:t>
      </w:r>
      <w:proofErr w:type="gram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21.30.05.30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proofErr w:type="gram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 -4,4  mii lei</w:t>
      </w:r>
    </w:p>
    <w:p w14:paraId="7F9D32B3" w14:textId="77777777" w:rsidR="007C4682" w:rsidRPr="007C4682" w:rsidRDefault="007C4682" w:rsidP="007C4682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color w:val="FF0000"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21.30.50     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-630,</w:t>
      </w:r>
      <w:proofErr w:type="gram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7  mii</w:t>
      </w:r>
      <w:proofErr w:type="gram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lei</w:t>
      </w:r>
    </w:p>
    <w:p w14:paraId="4CAEFB22" w14:textId="77777777" w:rsidR="007C4682" w:rsidRPr="007C4682" w:rsidRDefault="007C4682" w:rsidP="007C4682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</w:t>
      </w:r>
      <w:proofErr w:type="gram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21.34.02.02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proofErr w:type="gram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 -1,46 mii lei</w:t>
      </w:r>
    </w:p>
    <w:p w14:paraId="6FE515CD" w14:textId="77777777" w:rsidR="007C4682" w:rsidRPr="007C4682" w:rsidRDefault="007C4682" w:rsidP="007C4682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</w:t>
      </w:r>
      <w:proofErr w:type="gram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21.35.02.01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proofErr w:type="gram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 -4,72 mii lei</w:t>
      </w:r>
    </w:p>
    <w:p w14:paraId="42823A21" w14:textId="77777777" w:rsidR="007C4682" w:rsidRPr="007C4682" w:rsidRDefault="007C4682" w:rsidP="007C4682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</w:t>
      </w:r>
      <w:proofErr w:type="gram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21.42.02.34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proofErr w:type="gram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   4,70 mii lei</w:t>
      </w:r>
    </w:p>
    <w:p w14:paraId="18FCEA1E" w14:textId="77777777" w:rsidR="007C4682" w:rsidRPr="007C4682" w:rsidRDefault="007C4682" w:rsidP="007C4682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21.37.02.03 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 -80,0 mii lei</w:t>
      </w:r>
    </w:p>
    <w:p w14:paraId="39AE4A7B" w14:textId="77777777" w:rsidR="007C4682" w:rsidRPr="007C4682" w:rsidRDefault="007C4682" w:rsidP="007C4682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21.37.02.04 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  80,0 mii lei</w:t>
      </w:r>
    </w:p>
    <w:p w14:paraId="6E6C1265" w14:textId="77777777" w:rsidR="007C4682" w:rsidRPr="007C4682" w:rsidRDefault="007C4682" w:rsidP="007C4682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</w:t>
      </w:r>
      <w:proofErr w:type="gram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21.42.02.69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proofErr w:type="gram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     2,0 mii lei</w:t>
      </w:r>
    </w:p>
    <w:p w14:paraId="430A91FF" w14:textId="77777777" w:rsidR="007C4682" w:rsidRPr="007C4682" w:rsidRDefault="007C4682" w:rsidP="007C4682">
      <w:pPr>
        <w:tabs>
          <w:tab w:val="num" w:pos="1440"/>
        </w:tabs>
        <w:ind w:left="1440"/>
        <w:rPr>
          <w:rFonts w:ascii="Times New Roman" w:hAnsi="Times New Roman" w:cs="Times New Roman"/>
          <w:bCs/>
          <w:sz w:val="28"/>
          <w:szCs w:val="28"/>
          <w:lang w:val="fr-FR"/>
        </w:rPr>
      </w:pPr>
    </w:p>
    <w:p w14:paraId="19300B48" w14:textId="1BCB1E25" w:rsidR="007C4682" w:rsidRPr="007C4682" w:rsidRDefault="007C4682" w:rsidP="007C4682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sz w:val="28"/>
          <w:szCs w:val="28"/>
          <w:lang w:val="fr-FR"/>
        </w:rPr>
        <w:t>B.</w:t>
      </w: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 </w:t>
      </w:r>
      <w:r w:rsidRPr="007C4682">
        <w:rPr>
          <w:rFonts w:ascii="Times New Roman" w:hAnsi="Times New Roman" w:cs="Times New Roman"/>
          <w:bCs/>
          <w:sz w:val="28"/>
          <w:szCs w:val="28"/>
        </w:rPr>
        <w:t>Pentru conturile de cheltuieli:</w:t>
      </w:r>
    </w:p>
    <w:p w14:paraId="632D932F" w14:textId="77777777" w:rsidR="007C4682" w:rsidRPr="007C4682" w:rsidRDefault="007C4682" w:rsidP="007C4682">
      <w:pPr>
        <w:pStyle w:val="Listparagraf"/>
        <w:ind w:left="1211"/>
        <w:jc w:val="both"/>
        <w:rPr>
          <w:rFonts w:eastAsiaTheme="minorHAnsi"/>
          <w:bCs/>
          <w:sz w:val="28"/>
          <w:szCs w:val="28"/>
          <w:lang w:eastAsia="en-US"/>
        </w:rPr>
      </w:pPr>
      <w:r w:rsidRPr="007C4682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                          </w:t>
      </w:r>
      <w:proofErr w:type="spellStart"/>
      <w:r w:rsidRPr="007C4682">
        <w:rPr>
          <w:rFonts w:eastAsiaTheme="minorHAnsi"/>
          <w:bCs/>
          <w:sz w:val="28"/>
          <w:szCs w:val="28"/>
          <w:lang w:eastAsia="en-US"/>
        </w:rPr>
        <w:t>Trim</w:t>
      </w:r>
      <w:proofErr w:type="spellEnd"/>
      <w:r w:rsidRPr="007C4682">
        <w:rPr>
          <w:rFonts w:eastAsiaTheme="minorHAnsi"/>
          <w:bCs/>
          <w:sz w:val="28"/>
          <w:szCs w:val="28"/>
          <w:lang w:eastAsia="en-US"/>
        </w:rPr>
        <w:t xml:space="preserve"> IV</w:t>
      </w:r>
    </w:p>
    <w:p w14:paraId="66745D98" w14:textId="77777777" w:rsidR="007C4682" w:rsidRPr="007C4682" w:rsidRDefault="007C4682" w:rsidP="007C4682">
      <w:pPr>
        <w:pStyle w:val="Listparagraf"/>
        <w:ind w:left="1211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19378329" w14:textId="77777777" w:rsidR="007C4682" w:rsidRPr="007C4682" w:rsidRDefault="007C4682" w:rsidP="007C4682">
      <w:pPr>
        <w:pStyle w:val="Listparagraf"/>
        <w:numPr>
          <w:ilvl w:val="0"/>
          <w:numId w:val="1"/>
        </w:numPr>
        <w:jc w:val="both"/>
        <w:rPr>
          <w:rFonts w:eastAsiaTheme="minorHAnsi"/>
          <w:bCs/>
          <w:sz w:val="28"/>
          <w:szCs w:val="28"/>
          <w:lang w:eastAsia="en-US"/>
        </w:rPr>
      </w:pPr>
      <w:r w:rsidRPr="007C4682">
        <w:rPr>
          <w:rFonts w:eastAsiaTheme="minorHAnsi"/>
          <w:bCs/>
          <w:sz w:val="28"/>
          <w:szCs w:val="28"/>
          <w:lang w:val="fr-FR" w:eastAsia="en-US"/>
        </w:rPr>
        <w:t xml:space="preserve">21.11.02.06 </w:t>
      </w:r>
      <w:proofErr w:type="spellStart"/>
      <w:r w:rsidRPr="007C4682">
        <w:rPr>
          <w:rFonts w:eastAsiaTheme="minorHAnsi"/>
          <w:bCs/>
          <w:sz w:val="28"/>
          <w:szCs w:val="28"/>
          <w:lang w:val="fr-FR" w:eastAsia="en-US"/>
        </w:rPr>
        <w:t>cu</w:t>
      </w:r>
      <w:proofErr w:type="spellEnd"/>
      <w:r w:rsidRPr="007C4682">
        <w:rPr>
          <w:rFonts w:eastAsiaTheme="minorHAnsi"/>
          <w:bCs/>
          <w:sz w:val="28"/>
          <w:szCs w:val="28"/>
          <w:lang w:val="fr-FR" w:eastAsia="en-US"/>
        </w:rPr>
        <w:t xml:space="preserve"> </w:t>
      </w:r>
      <w:proofErr w:type="spellStart"/>
      <w:r w:rsidRPr="007C4682">
        <w:rPr>
          <w:rFonts w:eastAsiaTheme="minorHAnsi"/>
          <w:bCs/>
          <w:sz w:val="28"/>
          <w:szCs w:val="28"/>
          <w:lang w:val="fr-FR" w:eastAsia="en-US"/>
        </w:rPr>
        <w:t>suma</w:t>
      </w:r>
      <w:proofErr w:type="spellEnd"/>
      <w:r w:rsidRPr="007C4682">
        <w:rPr>
          <w:rFonts w:eastAsiaTheme="minorHAnsi"/>
          <w:bCs/>
          <w:sz w:val="28"/>
          <w:szCs w:val="28"/>
          <w:lang w:val="fr-FR" w:eastAsia="en-US"/>
        </w:rPr>
        <w:t xml:space="preserve"> de                                200,0 mii lei</w:t>
      </w:r>
    </w:p>
    <w:p w14:paraId="01AF87CD" w14:textId="77777777" w:rsidR="007C4682" w:rsidRPr="007C4682" w:rsidRDefault="007C4682" w:rsidP="007C46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24.51.02.20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                        100,0 mii lei</w:t>
      </w:r>
    </w:p>
    <w:p w14:paraId="45F97706" w14:textId="77777777" w:rsidR="007C4682" w:rsidRPr="007C4682" w:rsidRDefault="007C4682" w:rsidP="007C46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24.70.02.20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                          30,0 mii lei</w:t>
      </w:r>
    </w:p>
    <w:p w14:paraId="0E57F9D3" w14:textId="77777777" w:rsidR="007C4682" w:rsidRPr="007C4682" w:rsidRDefault="007C4682" w:rsidP="007C46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24.80.02.20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                          70,0 mii lei</w:t>
      </w:r>
    </w:p>
    <w:p w14:paraId="1D254590" w14:textId="77777777" w:rsidR="007C4682" w:rsidRPr="007C4682" w:rsidRDefault="007C4682" w:rsidP="007C4682">
      <w:pPr>
        <w:pStyle w:val="Listparagraf"/>
        <w:ind w:left="1272"/>
        <w:jc w:val="both"/>
        <w:rPr>
          <w:bCs/>
          <w:sz w:val="28"/>
          <w:szCs w:val="28"/>
        </w:rPr>
      </w:pPr>
    </w:p>
    <w:bookmarkEnd w:id="2"/>
    <w:bookmarkEnd w:id="3"/>
    <w:p w14:paraId="3DEE5218" w14:textId="12413782" w:rsidR="00535480" w:rsidRPr="007C4682" w:rsidRDefault="00C02763" w:rsidP="000F750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468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35480" w:rsidRPr="007C468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Art. 2. Prezenta hotărâre se comunică prin intermediul secretarului general al comunei, în termenul prevăzut de lege, compartimentului financiar-contabil, </w:t>
      </w:r>
      <w:proofErr w:type="spellStart"/>
      <w:r w:rsidR="00535480" w:rsidRPr="007C4682">
        <w:rPr>
          <w:rFonts w:ascii="Times New Roman" w:eastAsia="Times New Roman" w:hAnsi="Times New Roman" w:cs="Times New Roman"/>
          <w:bCs/>
          <w:sz w:val="28"/>
          <w:szCs w:val="28"/>
        </w:rPr>
        <w:t>Direcţiei</w:t>
      </w:r>
      <w:proofErr w:type="spellEnd"/>
      <w:r w:rsidR="00535480" w:rsidRPr="007C4682">
        <w:rPr>
          <w:rFonts w:ascii="Times New Roman" w:eastAsia="Times New Roman" w:hAnsi="Times New Roman" w:cs="Times New Roman"/>
          <w:bCs/>
          <w:sz w:val="28"/>
          <w:szCs w:val="28"/>
        </w:rPr>
        <w:t xml:space="preserve"> Generale Regionale a </w:t>
      </w:r>
      <w:proofErr w:type="spellStart"/>
      <w:r w:rsidR="00535480" w:rsidRPr="007C4682">
        <w:rPr>
          <w:rFonts w:ascii="Times New Roman" w:eastAsia="Times New Roman" w:hAnsi="Times New Roman" w:cs="Times New Roman"/>
          <w:bCs/>
          <w:sz w:val="28"/>
          <w:szCs w:val="28"/>
        </w:rPr>
        <w:t>Finanţelor</w:t>
      </w:r>
      <w:proofErr w:type="spellEnd"/>
      <w:r w:rsidR="00535480" w:rsidRPr="007C4682">
        <w:rPr>
          <w:rFonts w:ascii="Times New Roman" w:eastAsia="Times New Roman" w:hAnsi="Times New Roman" w:cs="Times New Roman"/>
          <w:bCs/>
          <w:sz w:val="28"/>
          <w:szCs w:val="28"/>
        </w:rPr>
        <w:t xml:space="preserve"> Publice Cluj-Napoca, precum </w:t>
      </w:r>
      <w:proofErr w:type="spellStart"/>
      <w:r w:rsidR="00535480" w:rsidRPr="007C4682">
        <w:rPr>
          <w:rFonts w:ascii="Times New Roman" w:eastAsia="Times New Roman" w:hAnsi="Times New Roman" w:cs="Times New Roman"/>
          <w:bCs/>
          <w:sz w:val="28"/>
          <w:szCs w:val="28"/>
        </w:rPr>
        <w:t>şi</w:t>
      </w:r>
      <w:proofErr w:type="spellEnd"/>
      <w:r w:rsidR="00535480" w:rsidRPr="007C4682">
        <w:rPr>
          <w:rFonts w:ascii="Times New Roman" w:eastAsia="Times New Roman" w:hAnsi="Times New Roman" w:cs="Times New Roman"/>
          <w:bCs/>
          <w:sz w:val="28"/>
          <w:szCs w:val="28"/>
        </w:rPr>
        <w:t xml:space="preserve"> Prefectului </w:t>
      </w:r>
      <w:proofErr w:type="spellStart"/>
      <w:r w:rsidR="00535480" w:rsidRPr="007C4682">
        <w:rPr>
          <w:rFonts w:ascii="Times New Roman" w:eastAsia="Times New Roman" w:hAnsi="Times New Roman" w:cs="Times New Roman"/>
          <w:bCs/>
          <w:sz w:val="28"/>
          <w:szCs w:val="28"/>
        </w:rPr>
        <w:t>Judeţului</w:t>
      </w:r>
      <w:proofErr w:type="spellEnd"/>
      <w:r w:rsidR="00535480" w:rsidRPr="007C4682">
        <w:rPr>
          <w:rFonts w:ascii="Times New Roman" w:eastAsia="Times New Roman" w:hAnsi="Times New Roman" w:cs="Times New Roman"/>
          <w:bCs/>
          <w:sz w:val="28"/>
          <w:szCs w:val="28"/>
        </w:rPr>
        <w:t xml:space="preserve"> Cluj, </w:t>
      </w:r>
      <w:proofErr w:type="spellStart"/>
      <w:r w:rsidR="00535480" w:rsidRPr="007C4682">
        <w:rPr>
          <w:rFonts w:ascii="Times New Roman" w:eastAsia="Times New Roman" w:hAnsi="Times New Roman" w:cs="Times New Roman"/>
          <w:bCs/>
          <w:sz w:val="28"/>
          <w:szCs w:val="28"/>
        </w:rPr>
        <w:t>şi</w:t>
      </w:r>
      <w:proofErr w:type="spellEnd"/>
      <w:r w:rsidR="00535480" w:rsidRPr="007C4682">
        <w:rPr>
          <w:rFonts w:ascii="Times New Roman" w:eastAsia="Times New Roman" w:hAnsi="Times New Roman" w:cs="Times New Roman"/>
          <w:bCs/>
          <w:sz w:val="28"/>
          <w:szCs w:val="28"/>
        </w:rPr>
        <w:t xml:space="preserve"> se aduce la </w:t>
      </w:r>
      <w:proofErr w:type="spellStart"/>
      <w:r w:rsidR="00535480" w:rsidRPr="007C4682">
        <w:rPr>
          <w:rFonts w:ascii="Times New Roman" w:eastAsia="Times New Roman" w:hAnsi="Times New Roman" w:cs="Times New Roman"/>
          <w:bCs/>
          <w:sz w:val="28"/>
          <w:szCs w:val="28"/>
        </w:rPr>
        <w:t>cunoştinţă</w:t>
      </w:r>
      <w:proofErr w:type="spellEnd"/>
      <w:r w:rsidR="00535480" w:rsidRPr="007C4682">
        <w:rPr>
          <w:rFonts w:ascii="Times New Roman" w:eastAsia="Times New Roman" w:hAnsi="Times New Roman" w:cs="Times New Roman"/>
          <w:bCs/>
          <w:sz w:val="28"/>
          <w:szCs w:val="28"/>
        </w:rPr>
        <w:t xml:space="preserve"> publică prin </w:t>
      </w:r>
      <w:proofErr w:type="spellStart"/>
      <w:r w:rsidR="00535480" w:rsidRPr="007C4682">
        <w:rPr>
          <w:rFonts w:ascii="Times New Roman" w:eastAsia="Times New Roman" w:hAnsi="Times New Roman" w:cs="Times New Roman"/>
          <w:bCs/>
          <w:sz w:val="28"/>
          <w:szCs w:val="28"/>
        </w:rPr>
        <w:t>afişare</w:t>
      </w:r>
      <w:proofErr w:type="spellEnd"/>
      <w:r w:rsidR="00535480" w:rsidRPr="007C4682">
        <w:rPr>
          <w:rFonts w:ascii="Times New Roman" w:eastAsia="Times New Roman" w:hAnsi="Times New Roman" w:cs="Times New Roman"/>
          <w:bCs/>
          <w:sz w:val="28"/>
          <w:szCs w:val="28"/>
        </w:rPr>
        <w:t xml:space="preserve"> la sediul Consiliului Local Valea Ierii </w:t>
      </w:r>
      <w:proofErr w:type="spellStart"/>
      <w:r w:rsidR="00535480" w:rsidRPr="007C4682">
        <w:rPr>
          <w:rFonts w:ascii="Times New Roman" w:eastAsia="Times New Roman" w:hAnsi="Times New Roman" w:cs="Times New Roman"/>
          <w:bCs/>
          <w:sz w:val="28"/>
          <w:szCs w:val="28"/>
        </w:rPr>
        <w:t>şi</w:t>
      </w:r>
      <w:proofErr w:type="spellEnd"/>
      <w:r w:rsidR="00535480" w:rsidRPr="007C4682">
        <w:rPr>
          <w:rFonts w:ascii="Times New Roman" w:eastAsia="Times New Roman" w:hAnsi="Times New Roman" w:cs="Times New Roman"/>
          <w:bCs/>
          <w:sz w:val="28"/>
          <w:szCs w:val="28"/>
        </w:rPr>
        <w:t xml:space="preserve"> postare pe pagina de internet “</w:t>
      </w:r>
      <w:r w:rsidR="00535480" w:rsidRPr="007C468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www.e-comune.ro/primaria-valea-ierii-cj</w:t>
      </w:r>
      <w:r w:rsidR="00535480" w:rsidRPr="007C4682">
        <w:rPr>
          <w:rFonts w:ascii="Times New Roman" w:eastAsia="Times New Roman" w:hAnsi="Times New Roman" w:cs="Times New Roman"/>
          <w:bCs/>
          <w:sz w:val="28"/>
          <w:szCs w:val="28"/>
        </w:rPr>
        <w:t>”.</w:t>
      </w:r>
    </w:p>
    <w:p w14:paraId="7AD04AB7" w14:textId="77777777" w:rsidR="00535480" w:rsidRPr="007C4682" w:rsidRDefault="00535480" w:rsidP="005354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 </w:t>
      </w:r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ab/>
      </w:r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ab/>
      </w:r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ab/>
      </w:r>
    </w:p>
    <w:p w14:paraId="23CF532E" w14:textId="77777777" w:rsidR="00535480" w:rsidRPr="007C4682" w:rsidRDefault="00535480" w:rsidP="005354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bookmarkStart w:id="4" w:name="_Hlk39140515"/>
    </w:p>
    <w:p w14:paraId="2AC54B22" w14:textId="67B3CD11" w:rsidR="00535480" w:rsidRPr="007C4682" w:rsidRDefault="0047600E" w:rsidP="00535480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ro-RO"/>
        </w:rPr>
      </w:pPr>
      <w:bookmarkStart w:id="5" w:name="_Hlk46479050"/>
      <w:r w:rsidRPr="007C4682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 xml:space="preserve">     Proiect inițiat de primar,</w:t>
      </w:r>
      <w:r w:rsidRPr="007C4682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ab/>
      </w:r>
      <w:r w:rsidRPr="007C4682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ab/>
      </w:r>
      <w:r w:rsidRPr="007C4682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ab/>
        <w:t xml:space="preserve">          Viză,</w:t>
      </w:r>
    </w:p>
    <w:p w14:paraId="148EFAFF" w14:textId="558180E8" w:rsidR="0047600E" w:rsidRPr="007C4682" w:rsidRDefault="0047600E" w:rsidP="00535480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ro-RO"/>
        </w:rPr>
      </w:pPr>
      <w:r w:rsidRPr="007C4682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 xml:space="preserve">              </w:t>
      </w:r>
      <w:r w:rsidR="000F7501" w:rsidRPr="007C4682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>Dorin Nap</w:t>
      </w:r>
      <w:r w:rsidRPr="007C4682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ab/>
      </w:r>
      <w:r w:rsidRPr="007C4682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ab/>
      </w:r>
      <w:r w:rsidRPr="007C4682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ab/>
        <w:t xml:space="preserve">       Secretar general al comunei,</w:t>
      </w:r>
    </w:p>
    <w:p w14:paraId="55D84DDE" w14:textId="440A27CA" w:rsidR="0047600E" w:rsidRPr="007C4682" w:rsidRDefault="0047600E" w:rsidP="005354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 xml:space="preserve">                             </w:t>
      </w:r>
      <w:r w:rsidR="000F7501" w:rsidRPr="007C4682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 xml:space="preserve">                                           </w:t>
      </w:r>
      <w:r w:rsidRPr="007C4682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>Nelia-Crenguța Mariș</w:t>
      </w:r>
    </w:p>
    <w:p w14:paraId="6DE024E6" w14:textId="77777777" w:rsidR="00535480" w:rsidRPr="007C4682" w:rsidRDefault="00535480" w:rsidP="005354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fr-FR"/>
        </w:rPr>
      </w:pPr>
    </w:p>
    <w:p w14:paraId="4AF48BAF" w14:textId="77777777" w:rsidR="00535480" w:rsidRPr="007C4682" w:rsidRDefault="00535480" w:rsidP="005354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fr-FR"/>
        </w:rPr>
      </w:pPr>
    </w:p>
    <w:bookmarkEnd w:id="4"/>
    <w:bookmarkEnd w:id="5"/>
    <w:p w14:paraId="2FD1AA5D" w14:textId="77777777" w:rsidR="002F76D4" w:rsidRPr="007C4682" w:rsidRDefault="002F76D4">
      <w:pPr>
        <w:rPr>
          <w:rFonts w:ascii="Times New Roman" w:hAnsi="Times New Roman" w:cs="Times New Roman"/>
          <w:bCs/>
          <w:sz w:val="28"/>
          <w:szCs w:val="28"/>
        </w:rPr>
      </w:pPr>
    </w:p>
    <w:p w14:paraId="5F6D979B" w14:textId="77777777" w:rsidR="00B424CE" w:rsidRPr="007C4682" w:rsidRDefault="00B424CE" w:rsidP="00B424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lastRenderedPageBreak/>
        <w:t xml:space="preserve">ROMÂNIA </w:t>
      </w:r>
    </w:p>
    <w:p w14:paraId="0A5DF1C6" w14:textId="77777777" w:rsidR="00B424CE" w:rsidRPr="007C4682" w:rsidRDefault="00B424CE" w:rsidP="00B424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JUDEŢUL CLUJ</w:t>
      </w:r>
    </w:p>
    <w:p w14:paraId="5110F1F3" w14:textId="77777777" w:rsidR="00B424CE" w:rsidRPr="007C4682" w:rsidRDefault="00B424CE" w:rsidP="00B424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COMUNA VALEA IERII</w:t>
      </w:r>
    </w:p>
    <w:p w14:paraId="3D285372" w14:textId="71E96D1E" w:rsidR="00B424CE" w:rsidRPr="007C4682" w:rsidRDefault="00B424CE" w:rsidP="004206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CONSILIUL LOCAL</w:t>
      </w:r>
    </w:p>
    <w:p w14:paraId="230C01D9" w14:textId="77777777" w:rsidR="00420681" w:rsidRPr="007C4682" w:rsidRDefault="00420681" w:rsidP="004206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</w:p>
    <w:p w14:paraId="09C168EA" w14:textId="28CF8B86" w:rsidR="00B424CE" w:rsidRPr="007C4682" w:rsidRDefault="00B424CE" w:rsidP="00B42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H O T Ă R Â R E </w:t>
      </w:r>
    </w:p>
    <w:p w14:paraId="7F844DCA" w14:textId="77777777" w:rsidR="002F76D4" w:rsidRPr="007C4682" w:rsidRDefault="00B424CE" w:rsidP="00B424CE">
      <w:pPr>
        <w:spacing w:before="100" w:beforeAutospacing="1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  <w:r w:rsidRPr="007C46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privind rectificarea bugetului de venituri și cheltuieli  al comunei Valea Ierii  pe anul 2020</w:t>
      </w:r>
    </w:p>
    <w:p w14:paraId="1C9629D6" w14:textId="5D396FD6" w:rsidR="00B424CE" w:rsidRPr="007C4682" w:rsidRDefault="00B424CE" w:rsidP="00B424CE">
      <w:pPr>
        <w:spacing w:before="100" w:beforeAutospacing="1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  <w:r w:rsidRPr="007C46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</w:p>
    <w:p w14:paraId="38144ABD" w14:textId="4BCD3D8A" w:rsidR="002F76D4" w:rsidRPr="007C4682" w:rsidRDefault="002F76D4" w:rsidP="002F76D4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</w:pP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 xml:space="preserve">           Consiliul Local al comunei Valea Ierii întrunit în şedinţa extraordinară</w:t>
      </w: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     din data de 2</w:t>
      </w:r>
      <w:r w:rsidR="00731DAB"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9</w:t>
      </w: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.12.2020,</w:t>
      </w:r>
    </w:p>
    <w:p w14:paraId="7D84044E" w14:textId="77777777" w:rsidR="002F76D4" w:rsidRPr="007C4682" w:rsidRDefault="002F76D4" w:rsidP="002F7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</w:pP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ab/>
        <w:t xml:space="preserve"> Având în vedere Referatul de aprobare  nr.3858 din 22.12.</w:t>
      </w:r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2020 </w:t>
      </w: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la Proiectul de hotărâre privind rectificarea bugetului de venituri și cheltuieli pe anul 2020, propus de primarul Comunei Valea Ierii, însoţit de Raportul compartimentului financiar-contabil cu nr.3844/21.12.2020 şi de Avizul comisiei de specialitate nr.1 din cadrul consiliului local;</w:t>
      </w:r>
    </w:p>
    <w:p w14:paraId="4CA627C2" w14:textId="77777777" w:rsidR="002F76D4" w:rsidRPr="007C4682" w:rsidRDefault="002F76D4" w:rsidP="002F7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</w:pP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 xml:space="preserve">            Ținând cont de adresa nr.3894/21.12.2020 a D.G.F.P.Cluj referitoare la suplimentarea sumelor defalcate din taxa pe valoarea adăugată pe trimestrul IV, conform art.1 din H.G.nr.1100/2020 ,</w:t>
      </w:r>
    </w:p>
    <w:p w14:paraId="1D502E65" w14:textId="77777777" w:rsidR="002F76D4" w:rsidRPr="007C4682" w:rsidRDefault="002F76D4" w:rsidP="002F7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o-RO" w:bidi="ne-NP"/>
        </w:rPr>
      </w:pP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 xml:space="preserve">          </w:t>
      </w:r>
      <w:r w:rsidRPr="007C4682">
        <w:rPr>
          <w:rFonts w:ascii="Times New Roman" w:eastAsia="Times New Roman" w:hAnsi="Times New Roman" w:cs="Times New Roman"/>
          <w:bCs/>
          <w:sz w:val="28"/>
          <w:szCs w:val="28"/>
          <w:lang w:eastAsia="ro-RO" w:bidi="ne-NP"/>
        </w:rPr>
        <w:t xml:space="preserve">  În conformitate cu prevederile:</w:t>
      </w:r>
    </w:p>
    <w:p w14:paraId="2810A844" w14:textId="77777777" w:rsidR="002F76D4" w:rsidRPr="007C4682" w:rsidRDefault="002F76D4" w:rsidP="002F76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-art. 129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alin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. (2) lit. b) </w:t>
      </w:r>
      <w:r w:rsidRPr="007C4682">
        <w:rPr>
          <w:rFonts w:ascii="Times New Roman" w:eastAsia="Times New Roman" w:hAnsi="Times New Roman" w:cs="Times New Roman"/>
          <w:bCs/>
          <w:sz w:val="28"/>
          <w:szCs w:val="28"/>
        </w:rPr>
        <w:t>și</w:t>
      </w:r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alin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 (4) lit. a</w:t>
      </w:r>
      <w:r w:rsidRPr="007C4682">
        <w:rPr>
          <w:rFonts w:ascii="Times New Roman" w:eastAsia="Times New Roman" w:hAnsi="Times New Roman" w:cs="Times New Roman"/>
          <w:bCs/>
          <w:sz w:val="28"/>
          <w:szCs w:val="28"/>
        </w:rPr>
        <w:t>) din Ordonanța de urgență a Guvernului nr.57/2019 privind Codul administrativ</w:t>
      </w:r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, cu modificările și completările ulterioare;</w:t>
      </w:r>
    </w:p>
    <w:p w14:paraId="22140ECC" w14:textId="77777777" w:rsidR="002F76D4" w:rsidRPr="007C4682" w:rsidRDefault="002F76D4" w:rsidP="002F76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-art. 19 alin. (2) din Legea finanţelor publice locale nr. 273/2006, cu modificările şi completările ulterioare;</w:t>
      </w:r>
    </w:p>
    <w:p w14:paraId="768876A2" w14:textId="77777777" w:rsidR="002F76D4" w:rsidRPr="007C4682" w:rsidRDefault="002F76D4" w:rsidP="002F76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7C468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</w:t>
      </w:r>
      <w:r w:rsidRPr="007C46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H.G.nr.1100/2020 privind alocarea unei sume din Fondul de rezervă bugetară la dispoziția Guvernului, prevăzut în bugetul de stat pe anul 2020, pentru unele unități/subdiviziuni administrativ-teritoriale,</w:t>
      </w:r>
    </w:p>
    <w:p w14:paraId="6C3C0C7A" w14:textId="77777777" w:rsidR="002F76D4" w:rsidRPr="007C4682" w:rsidRDefault="002F76D4" w:rsidP="002F76D4">
      <w:pPr>
        <w:spacing w:after="0" w:line="240" w:lineRule="auto"/>
        <w:ind w:right="-21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4682">
        <w:rPr>
          <w:rFonts w:ascii="Times New Roman" w:eastAsia="Calibri" w:hAnsi="Times New Roman" w:cs="Times New Roman"/>
          <w:bCs/>
          <w:sz w:val="28"/>
          <w:szCs w:val="28"/>
        </w:rPr>
        <w:t>Fiind îndeplinite prevederile art. 136 și art. 139 din Ordonanța de urgență a Guvernului nr.57/2019 privind Codul administrativ, cu modificările și completările ulterioare;</w:t>
      </w:r>
    </w:p>
    <w:p w14:paraId="56B78640" w14:textId="77777777" w:rsidR="002F76D4" w:rsidRPr="007C4682" w:rsidRDefault="002F76D4" w:rsidP="002F76D4">
      <w:pPr>
        <w:spacing w:after="0" w:line="240" w:lineRule="auto"/>
        <w:ind w:right="-21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4682">
        <w:rPr>
          <w:rFonts w:ascii="Times New Roman" w:eastAsia="Calibri" w:hAnsi="Times New Roman" w:cs="Times New Roman"/>
          <w:bCs/>
          <w:sz w:val="28"/>
          <w:szCs w:val="28"/>
        </w:rPr>
        <w:t>În temeiul art. 196 alin. (1) lit. a) din  Ordonanța de urgență a Guvernului nr.57/2019 privind Codul administrativ, cu modificările și completările ulterioare,</w:t>
      </w:r>
    </w:p>
    <w:p w14:paraId="1C1B6A98" w14:textId="77777777" w:rsidR="000F7501" w:rsidRPr="007C4682" w:rsidRDefault="000F7501" w:rsidP="000F7501">
      <w:pPr>
        <w:spacing w:after="0" w:line="240" w:lineRule="auto"/>
        <w:ind w:right="-21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2D50B61" w14:textId="77777777" w:rsidR="000F7501" w:rsidRPr="007C4682" w:rsidRDefault="000F7501" w:rsidP="000F7501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</w:pPr>
      <w:r w:rsidRPr="007C4682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H O T Ă R Ă Ș T E:</w:t>
      </w:r>
    </w:p>
    <w:p w14:paraId="222270FD" w14:textId="77777777" w:rsidR="000F7501" w:rsidRPr="007C4682" w:rsidRDefault="000F7501" w:rsidP="000F75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ab/>
        <w:t xml:space="preserve"> </w:t>
      </w:r>
    </w:p>
    <w:p w14:paraId="37F61C53" w14:textId="06C44743" w:rsidR="002F76D4" w:rsidRPr="007C4682" w:rsidRDefault="002F76D4" w:rsidP="002F7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</w:pPr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r w:rsidR="000F7501"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Art.1.</w:t>
      </w:r>
      <w:r w:rsidR="000F7501" w:rsidRPr="007C46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Se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aprobă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rectificarea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bugetului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de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venituri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și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cheltuieli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pe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anul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2020,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trimestrul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gramStart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IV, </w:t>
      </w:r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la</w:t>
      </w:r>
      <w:proofErr w:type="gramEnd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următoarele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capitole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bugetare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  <w:t>:</w:t>
      </w:r>
    </w:p>
    <w:p w14:paraId="77A95D69" w14:textId="77777777" w:rsidR="002F76D4" w:rsidRPr="007C4682" w:rsidRDefault="002F76D4" w:rsidP="002F7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</w:pPr>
    </w:p>
    <w:p w14:paraId="37718D5D" w14:textId="77777777" w:rsidR="002F76D4" w:rsidRPr="007C4682" w:rsidRDefault="002F76D4" w:rsidP="002F7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</w:pPr>
    </w:p>
    <w:p w14:paraId="1A490B52" w14:textId="77777777" w:rsidR="002F76D4" w:rsidRPr="007C4682" w:rsidRDefault="002F76D4" w:rsidP="002F7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</w:pPr>
    </w:p>
    <w:p w14:paraId="6083CA6A" w14:textId="77777777" w:rsidR="00731DAB" w:rsidRPr="007C4682" w:rsidRDefault="002F76D4" w:rsidP="00731DAB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682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731DAB" w:rsidRPr="007C4682">
        <w:rPr>
          <w:rFonts w:ascii="Times New Roman" w:hAnsi="Times New Roman" w:cs="Times New Roman"/>
          <w:bCs/>
          <w:sz w:val="28"/>
          <w:szCs w:val="28"/>
        </w:rPr>
        <w:t>A.   Pentru conturile de venituri:</w:t>
      </w:r>
    </w:p>
    <w:p w14:paraId="3AF92517" w14:textId="77777777" w:rsidR="00731DAB" w:rsidRPr="007C4682" w:rsidRDefault="00731DAB" w:rsidP="00731DAB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682">
        <w:rPr>
          <w:rFonts w:ascii="Times New Roman" w:hAnsi="Times New Roman" w:cs="Times New Roman"/>
          <w:bCs/>
          <w:sz w:val="28"/>
          <w:szCs w:val="28"/>
        </w:rPr>
        <w:tab/>
      </w:r>
      <w:r w:rsidRPr="007C4682">
        <w:rPr>
          <w:rFonts w:ascii="Times New Roman" w:hAnsi="Times New Roman" w:cs="Times New Roman"/>
          <w:bCs/>
          <w:sz w:val="28"/>
          <w:szCs w:val="28"/>
        </w:rPr>
        <w:tab/>
      </w:r>
      <w:r w:rsidRPr="007C4682">
        <w:rPr>
          <w:rFonts w:ascii="Times New Roman" w:hAnsi="Times New Roman" w:cs="Times New Roman"/>
          <w:bCs/>
          <w:sz w:val="28"/>
          <w:szCs w:val="28"/>
        </w:rPr>
        <w:tab/>
      </w:r>
      <w:r w:rsidRPr="007C4682">
        <w:rPr>
          <w:rFonts w:ascii="Times New Roman" w:hAnsi="Times New Roman" w:cs="Times New Roman"/>
          <w:bCs/>
          <w:sz w:val="28"/>
          <w:szCs w:val="28"/>
        </w:rPr>
        <w:tab/>
      </w:r>
      <w:r w:rsidRPr="007C4682">
        <w:rPr>
          <w:rFonts w:ascii="Times New Roman" w:hAnsi="Times New Roman" w:cs="Times New Roman"/>
          <w:bCs/>
          <w:sz w:val="28"/>
          <w:szCs w:val="28"/>
        </w:rPr>
        <w:tab/>
      </w:r>
      <w:r w:rsidRPr="007C4682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</w:rPr>
        <w:t>Trim.IV</w:t>
      </w:r>
      <w:proofErr w:type="spellEnd"/>
    </w:p>
    <w:p w14:paraId="1C117CF2" w14:textId="77777777" w:rsidR="00420681" w:rsidRPr="007C4682" w:rsidRDefault="00420681" w:rsidP="00420681">
      <w:pPr>
        <w:numPr>
          <w:ilvl w:val="0"/>
          <w:numId w:val="1"/>
        </w:numPr>
        <w:tabs>
          <w:tab w:val="clear" w:pos="1211"/>
          <w:tab w:val="num" w:pos="1352"/>
        </w:tabs>
        <w:spacing w:after="0" w:line="240" w:lineRule="auto"/>
        <w:ind w:left="1352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</w:t>
      </w:r>
      <w:proofErr w:type="gram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21.04.02.01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proofErr w:type="gram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16,80 mii lei </w:t>
      </w:r>
    </w:p>
    <w:p w14:paraId="65F31705" w14:textId="77777777" w:rsidR="00420681" w:rsidRPr="007C4682" w:rsidRDefault="00420681" w:rsidP="00420681">
      <w:pPr>
        <w:numPr>
          <w:ilvl w:val="0"/>
          <w:numId w:val="1"/>
        </w:numPr>
        <w:tabs>
          <w:tab w:val="clear" w:pos="1211"/>
          <w:tab w:val="num" w:pos="1352"/>
        </w:tabs>
        <w:spacing w:after="0" w:line="240" w:lineRule="auto"/>
        <w:ind w:left="1352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</w:t>
      </w:r>
      <w:proofErr w:type="gram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21.07.01.01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proofErr w:type="gram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  0,68 mii lei  </w:t>
      </w:r>
    </w:p>
    <w:p w14:paraId="39C7031E" w14:textId="77777777" w:rsidR="00420681" w:rsidRPr="007C4682" w:rsidRDefault="00420681" w:rsidP="00420681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</w:t>
      </w:r>
      <w:proofErr w:type="gram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21.07.02.01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proofErr w:type="gram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 -1,40 mii lei </w:t>
      </w:r>
    </w:p>
    <w:p w14:paraId="22CF69BF" w14:textId="77777777" w:rsidR="00420681" w:rsidRPr="007C4682" w:rsidRDefault="00420681" w:rsidP="00420681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</w:t>
      </w:r>
      <w:proofErr w:type="gram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21.07.02.02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proofErr w:type="gram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 -3,00 mii lei   </w:t>
      </w:r>
    </w:p>
    <w:p w14:paraId="0A1881AF" w14:textId="77777777" w:rsidR="00420681" w:rsidRPr="007C4682" w:rsidRDefault="00420681" w:rsidP="00420681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</w:t>
      </w:r>
      <w:proofErr w:type="gram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21.07.02.03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proofErr w:type="gram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suma de          7,30 mii lei </w:t>
      </w:r>
    </w:p>
    <w:p w14:paraId="6933BA03" w14:textId="77777777" w:rsidR="00420681" w:rsidRPr="007C4682" w:rsidRDefault="00420681" w:rsidP="00420681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</w:t>
      </w:r>
      <w:proofErr w:type="gram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21.16.02.01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proofErr w:type="gram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13,00 mii lei</w:t>
      </w:r>
    </w:p>
    <w:p w14:paraId="00740213" w14:textId="77777777" w:rsidR="00420681" w:rsidRPr="007C4682" w:rsidRDefault="00420681" w:rsidP="00420681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</w:t>
      </w:r>
      <w:proofErr w:type="gram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21.16.02.02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proofErr w:type="gram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 -5,66 mii lei  </w:t>
      </w:r>
    </w:p>
    <w:p w14:paraId="7D80457A" w14:textId="77777777" w:rsidR="00420681" w:rsidRPr="007C4682" w:rsidRDefault="00420681" w:rsidP="00420681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21.18.50     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-95,60 mii lei   </w:t>
      </w:r>
    </w:p>
    <w:p w14:paraId="3CF64A77" w14:textId="77777777" w:rsidR="00420681" w:rsidRPr="007C4682" w:rsidRDefault="00420681" w:rsidP="00420681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</w:t>
      </w:r>
      <w:proofErr w:type="gram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21.30.05.30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proofErr w:type="gram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 -4,4  mii lei</w:t>
      </w:r>
    </w:p>
    <w:p w14:paraId="4F9380E2" w14:textId="77777777" w:rsidR="00420681" w:rsidRPr="007C4682" w:rsidRDefault="00420681" w:rsidP="00420681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color w:val="FF0000"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21.30.50     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-630,</w:t>
      </w:r>
      <w:proofErr w:type="gram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7  mii</w:t>
      </w:r>
      <w:proofErr w:type="gram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lei</w:t>
      </w:r>
    </w:p>
    <w:p w14:paraId="68C44D25" w14:textId="77777777" w:rsidR="00420681" w:rsidRPr="007C4682" w:rsidRDefault="00420681" w:rsidP="00420681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</w:t>
      </w:r>
      <w:proofErr w:type="gram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21.34.02.02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proofErr w:type="gram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 -1,46 mii lei</w:t>
      </w:r>
    </w:p>
    <w:p w14:paraId="4DD0659F" w14:textId="77777777" w:rsidR="00420681" w:rsidRPr="007C4682" w:rsidRDefault="00420681" w:rsidP="00420681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</w:t>
      </w:r>
      <w:proofErr w:type="gram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21.35.02.01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proofErr w:type="gram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 -4,72 mii lei</w:t>
      </w:r>
    </w:p>
    <w:p w14:paraId="4ED77527" w14:textId="77777777" w:rsidR="00420681" w:rsidRPr="007C4682" w:rsidRDefault="00420681" w:rsidP="00420681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</w:t>
      </w:r>
      <w:proofErr w:type="gram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21.42.02.34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proofErr w:type="gram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   4,70 mii lei</w:t>
      </w:r>
    </w:p>
    <w:p w14:paraId="3AB644B1" w14:textId="77777777" w:rsidR="00420681" w:rsidRPr="007C4682" w:rsidRDefault="00420681" w:rsidP="00420681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21.37.02.03 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 -80,0 mii lei</w:t>
      </w:r>
    </w:p>
    <w:p w14:paraId="7D7606E0" w14:textId="77777777" w:rsidR="00420681" w:rsidRPr="007C4682" w:rsidRDefault="00420681" w:rsidP="00420681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21.37.02.04 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  80,0 mii lei</w:t>
      </w:r>
    </w:p>
    <w:p w14:paraId="33F2B1A4" w14:textId="77777777" w:rsidR="00420681" w:rsidRPr="007C4682" w:rsidRDefault="00420681" w:rsidP="00420681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</w:t>
      </w:r>
      <w:proofErr w:type="gram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21.42.02.69 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proofErr w:type="gram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     2,0 mii lei</w:t>
      </w:r>
    </w:p>
    <w:p w14:paraId="1AC3795B" w14:textId="47F3DD40" w:rsidR="00731DAB" w:rsidRPr="007C4682" w:rsidRDefault="00731DAB" w:rsidP="00731DAB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B.     </w:t>
      </w:r>
      <w:r w:rsidRPr="007C4682">
        <w:rPr>
          <w:rFonts w:ascii="Times New Roman" w:hAnsi="Times New Roman" w:cs="Times New Roman"/>
          <w:bCs/>
          <w:sz w:val="28"/>
          <w:szCs w:val="28"/>
        </w:rPr>
        <w:t>Pentru conturile de cheltuieli:</w:t>
      </w:r>
    </w:p>
    <w:p w14:paraId="58134BFC" w14:textId="77777777" w:rsidR="00731DAB" w:rsidRPr="007C4682" w:rsidRDefault="00731DAB" w:rsidP="00731DAB">
      <w:pPr>
        <w:pStyle w:val="Listparagraf"/>
        <w:ind w:left="1211"/>
        <w:jc w:val="both"/>
        <w:rPr>
          <w:rFonts w:eastAsiaTheme="minorHAnsi"/>
          <w:bCs/>
          <w:sz w:val="28"/>
          <w:szCs w:val="28"/>
          <w:lang w:eastAsia="en-US"/>
        </w:rPr>
      </w:pPr>
      <w:r w:rsidRPr="007C4682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           </w:t>
      </w:r>
      <w:proofErr w:type="spellStart"/>
      <w:r w:rsidRPr="007C4682">
        <w:rPr>
          <w:rFonts w:eastAsiaTheme="minorHAnsi"/>
          <w:bCs/>
          <w:sz w:val="28"/>
          <w:szCs w:val="28"/>
          <w:lang w:eastAsia="en-US"/>
        </w:rPr>
        <w:t>Trim</w:t>
      </w:r>
      <w:proofErr w:type="spellEnd"/>
      <w:r w:rsidRPr="007C4682">
        <w:rPr>
          <w:rFonts w:eastAsiaTheme="minorHAnsi"/>
          <w:bCs/>
          <w:sz w:val="28"/>
          <w:szCs w:val="28"/>
          <w:lang w:eastAsia="en-US"/>
        </w:rPr>
        <w:t>. IV</w:t>
      </w:r>
    </w:p>
    <w:p w14:paraId="7756D7AA" w14:textId="77777777" w:rsidR="00731DAB" w:rsidRPr="007C4682" w:rsidRDefault="00731DAB" w:rsidP="00731DAB">
      <w:pPr>
        <w:pStyle w:val="Listparagraf"/>
        <w:ind w:left="1211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599C7BC8" w14:textId="77777777" w:rsidR="00731DAB" w:rsidRPr="007C4682" w:rsidRDefault="00731DAB" w:rsidP="00731DAB">
      <w:pPr>
        <w:pStyle w:val="Listparagraf"/>
        <w:numPr>
          <w:ilvl w:val="0"/>
          <w:numId w:val="1"/>
        </w:numPr>
        <w:jc w:val="both"/>
        <w:rPr>
          <w:rFonts w:eastAsiaTheme="minorHAnsi"/>
          <w:bCs/>
          <w:sz w:val="28"/>
          <w:szCs w:val="28"/>
          <w:lang w:eastAsia="en-US"/>
        </w:rPr>
      </w:pPr>
      <w:r w:rsidRPr="007C4682">
        <w:rPr>
          <w:rFonts w:eastAsiaTheme="minorHAnsi"/>
          <w:bCs/>
          <w:sz w:val="28"/>
          <w:szCs w:val="28"/>
          <w:lang w:val="fr-FR" w:eastAsia="en-US"/>
        </w:rPr>
        <w:t xml:space="preserve">21.11.02.06 </w:t>
      </w:r>
      <w:proofErr w:type="spellStart"/>
      <w:r w:rsidRPr="007C4682">
        <w:rPr>
          <w:rFonts w:eastAsiaTheme="minorHAnsi"/>
          <w:bCs/>
          <w:sz w:val="28"/>
          <w:szCs w:val="28"/>
          <w:lang w:val="fr-FR" w:eastAsia="en-US"/>
        </w:rPr>
        <w:t>cu</w:t>
      </w:r>
      <w:proofErr w:type="spellEnd"/>
      <w:r w:rsidRPr="007C4682">
        <w:rPr>
          <w:rFonts w:eastAsiaTheme="minorHAnsi"/>
          <w:bCs/>
          <w:sz w:val="28"/>
          <w:szCs w:val="28"/>
          <w:lang w:val="fr-FR" w:eastAsia="en-US"/>
        </w:rPr>
        <w:t xml:space="preserve"> suma de                 200,0 mii lei</w:t>
      </w:r>
    </w:p>
    <w:p w14:paraId="63459E91" w14:textId="77777777" w:rsidR="00731DAB" w:rsidRPr="007C4682" w:rsidRDefault="00731DAB" w:rsidP="00731D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24.51.02.20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         100,0 mii lei</w:t>
      </w:r>
    </w:p>
    <w:p w14:paraId="00E104A2" w14:textId="77777777" w:rsidR="00731DAB" w:rsidRPr="007C4682" w:rsidRDefault="00731DAB" w:rsidP="00731D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24.70.02.20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           30,0 mii lei</w:t>
      </w:r>
    </w:p>
    <w:p w14:paraId="537B7A2A" w14:textId="77777777" w:rsidR="00731DAB" w:rsidRPr="007C4682" w:rsidRDefault="00731DAB" w:rsidP="00731D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24.80.02.20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>suma</w:t>
      </w:r>
      <w:proofErr w:type="spellEnd"/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                  70,0 mii lei</w:t>
      </w:r>
    </w:p>
    <w:p w14:paraId="4B9F40F7" w14:textId="77777777" w:rsidR="000F7501" w:rsidRPr="007C4682" w:rsidRDefault="000F7501" w:rsidP="000F750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468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C468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Art. 2. Prezenta hotărâre se comunică prin intermediul secretarului general al comunei, în termenul prevăzut de lege, compartimentului financiar-contabil,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</w:rPr>
        <w:t>Direcţiei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</w:rPr>
        <w:t xml:space="preserve"> Generale Regionale a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</w:rPr>
        <w:t>Finanţelor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</w:rPr>
        <w:t xml:space="preserve"> Publice Cluj-Napoca, precum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</w:rPr>
        <w:t>şi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</w:rPr>
        <w:t xml:space="preserve"> Prefectului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</w:rPr>
        <w:t>Judeţului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</w:rPr>
        <w:t xml:space="preserve"> Cluj,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</w:rPr>
        <w:t>şi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</w:rPr>
        <w:t xml:space="preserve"> se aduce la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</w:rPr>
        <w:t>cunoştinţă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</w:rPr>
        <w:t xml:space="preserve"> publică prin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</w:rPr>
        <w:t>afişare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</w:rPr>
        <w:t xml:space="preserve"> la sediul Consiliului Local Valea Ierii </w:t>
      </w:r>
      <w:proofErr w:type="spellStart"/>
      <w:r w:rsidRPr="007C4682">
        <w:rPr>
          <w:rFonts w:ascii="Times New Roman" w:eastAsia="Times New Roman" w:hAnsi="Times New Roman" w:cs="Times New Roman"/>
          <w:bCs/>
          <w:sz w:val="28"/>
          <w:szCs w:val="28"/>
        </w:rPr>
        <w:t>şi</w:t>
      </w:r>
      <w:proofErr w:type="spellEnd"/>
      <w:r w:rsidRPr="007C4682">
        <w:rPr>
          <w:rFonts w:ascii="Times New Roman" w:eastAsia="Times New Roman" w:hAnsi="Times New Roman" w:cs="Times New Roman"/>
          <w:bCs/>
          <w:sz w:val="28"/>
          <w:szCs w:val="28"/>
        </w:rPr>
        <w:t xml:space="preserve"> postare pe pagina de internet “</w:t>
      </w:r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www.e-comune.ro/primaria-valea-ierii-cj</w:t>
      </w:r>
      <w:r w:rsidRPr="007C4682">
        <w:rPr>
          <w:rFonts w:ascii="Times New Roman" w:eastAsia="Times New Roman" w:hAnsi="Times New Roman" w:cs="Times New Roman"/>
          <w:bCs/>
          <w:sz w:val="28"/>
          <w:szCs w:val="28"/>
        </w:rPr>
        <w:t>”.</w:t>
      </w:r>
    </w:p>
    <w:p w14:paraId="764E89A0" w14:textId="219DD199" w:rsidR="00B424CE" w:rsidRPr="007C4682" w:rsidRDefault="00B424CE" w:rsidP="00731DAB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ro-RO"/>
        </w:rPr>
      </w:pPr>
      <w:r w:rsidRPr="007C46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ab/>
      </w:r>
      <w:bookmarkStart w:id="6" w:name="_Hlk51756041"/>
    </w:p>
    <w:p w14:paraId="7DBC3CEB" w14:textId="3504F78D" w:rsidR="004F4BD8" w:rsidRPr="007C4682" w:rsidRDefault="004F4BD8" w:rsidP="00731DAB">
      <w:pPr>
        <w:pStyle w:val="Frspaiere"/>
        <w:rPr>
          <w:rFonts w:ascii="Times New Roman" w:hAnsi="Times New Roman" w:cs="Times New Roman"/>
          <w:bCs/>
          <w:noProof/>
          <w:sz w:val="28"/>
          <w:szCs w:val="28"/>
          <w:lang w:val="en-US" w:eastAsia="ro-RO"/>
        </w:rPr>
      </w:pPr>
      <w:r w:rsidRPr="007C46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</w:t>
      </w:r>
      <w:r w:rsidRPr="007C4682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 xml:space="preserve">Președinte de ședință, </w:t>
      </w:r>
      <w:r w:rsidRPr="007C4682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ab/>
      </w:r>
      <w:r w:rsidRPr="007C4682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ab/>
        <w:t xml:space="preserve">                     Contrasemnează:</w:t>
      </w:r>
    </w:p>
    <w:p w14:paraId="397A01B3" w14:textId="013B85E6" w:rsidR="004F4BD8" w:rsidRPr="007C4682" w:rsidRDefault="004F4BD8" w:rsidP="00731DAB">
      <w:pPr>
        <w:pStyle w:val="Frspaiere"/>
        <w:rPr>
          <w:rFonts w:ascii="Times New Roman" w:hAnsi="Times New Roman" w:cs="Times New Roman"/>
          <w:bCs/>
          <w:noProof/>
          <w:sz w:val="28"/>
          <w:szCs w:val="28"/>
          <w:lang w:eastAsia="ro-RO"/>
        </w:rPr>
      </w:pPr>
      <w:r w:rsidRPr="007C4682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 xml:space="preserve">         </w:t>
      </w:r>
      <w:r w:rsidR="000F7501" w:rsidRPr="007C4682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 xml:space="preserve">    </w:t>
      </w:r>
      <w:r w:rsidRPr="007C4682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 xml:space="preserve"> </w:t>
      </w:r>
      <w:r w:rsidR="000F7501" w:rsidRPr="007C4682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>Vasile Pețan</w:t>
      </w:r>
      <w:r w:rsidRPr="007C4682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 xml:space="preserve">                                 </w:t>
      </w:r>
      <w:r w:rsidR="000F7501" w:rsidRPr="007C4682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 xml:space="preserve">    </w:t>
      </w:r>
      <w:r w:rsidRPr="007C4682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 xml:space="preserve">  Secretar general al comunei,</w:t>
      </w:r>
    </w:p>
    <w:p w14:paraId="18A01376" w14:textId="40A84A3F" w:rsidR="004F4BD8" w:rsidRPr="007C4682" w:rsidRDefault="004F4BD8" w:rsidP="00731DAB">
      <w:pPr>
        <w:pStyle w:val="Frspaiere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ab/>
      </w:r>
      <w:r w:rsidRPr="007C4682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ab/>
      </w:r>
      <w:r w:rsidRPr="007C4682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ab/>
      </w:r>
      <w:r w:rsidRPr="007C4682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ab/>
      </w:r>
      <w:r w:rsidRPr="007C4682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ab/>
      </w:r>
      <w:r w:rsidRPr="007C4682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ab/>
        <w:t xml:space="preserve">                  Nelia-Crenguța Mariș</w:t>
      </w: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Pr="007C4682">
        <w:rPr>
          <w:rFonts w:ascii="Times New Roman" w:hAnsi="Times New Roman" w:cs="Times New Roman"/>
          <w:bCs/>
          <w:sz w:val="28"/>
          <w:szCs w:val="28"/>
          <w:lang w:val="fr-FR"/>
        </w:rPr>
        <w:tab/>
        <w:t xml:space="preserve"> </w:t>
      </w:r>
    </w:p>
    <w:p w14:paraId="1F5D8A66" w14:textId="5421B99C" w:rsidR="004F4BD8" w:rsidRPr="007C4682" w:rsidRDefault="004F4BD8" w:rsidP="004F4BD8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C4682">
        <w:rPr>
          <w:rFonts w:ascii="Times New Roman" w:hAnsi="Times New Roman" w:cs="Times New Roman"/>
          <w:bCs/>
          <w:sz w:val="28"/>
          <w:szCs w:val="28"/>
        </w:rPr>
        <w:t>Nr.</w:t>
      </w:r>
      <w:r w:rsidR="000F7501" w:rsidRPr="007C4682">
        <w:rPr>
          <w:rFonts w:ascii="Times New Roman" w:hAnsi="Times New Roman" w:cs="Times New Roman"/>
          <w:bCs/>
          <w:sz w:val="28"/>
          <w:szCs w:val="28"/>
        </w:rPr>
        <w:t>5</w:t>
      </w:r>
      <w:r w:rsidR="006E31E3" w:rsidRPr="007C4682">
        <w:rPr>
          <w:rFonts w:ascii="Times New Roman" w:hAnsi="Times New Roman" w:cs="Times New Roman"/>
          <w:bCs/>
          <w:sz w:val="28"/>
          <w:szCs w:val="28"/>
        </w:rPr>
        <w:t>7</w:t>
      </w:r>
      <w:r w:rsidRPr="007C4682">
        <w:rPr>
          <w:rFonts w:ascii="Times New Roman" w:hAnsi="Times New Roman" w:cs="Times New Roman"/>
          <w:bCs/>
          <w:sz w:val="28"/>
          <w:szCs w:val="28"/>
        </w:rPr>
        <w:t xml:space="preserve"> din </w:t>
      </w:r>
      <w:r w:rsidR="002F76D4" w:rsidRPr="007C4682">
        <w:rPr>
          <w:rFonts w:ascii="Times New Roman" w:hAnsi="Times New Roman" w:cs="Times New Roman"/>
          <w:bCs/>
          <w:sz w:val="28"/>
          <w:szCs w:val="28"/>
        </w:rPr>
        <w:t>29</w:t>
      </w:r>
      <w:r w:rsidRPr="007C4682">
        <w:rPr>
          <w:rFonts w:ascii="Times New Roman" w:hAnsi="Times New Roman" w:cs="Times New Roman"/>
          <w:bCs/>
          <w:sz w:val="28"/>
          <w:szCs w:val="28"/>
        </w:rPr>
        <w:t>.</w:t>
      </w:r>
      <w:r w:rsidR="000F7501" w:rsidRPr="007C4682">
        <w:rPr>
          <w:rFonts w:ascii="Times New Roman" w:hAnsi="Times New Roman" w:cs="Times New Roman"/>
          <w:bCs/>
          <w:sz w:val="28"/>
          <w:szCs w:val="28"/>
        </w:rPr>
        <w:t>12</w:t>
      </w:r>
      <w:r w:rsidRPr="007C4682">
        <w:rPr>
          <w:rFonts w:ascii="Times New Roman" w:hAnsi="Times New Roman" w:cs="Times New Roman"/>
          <w:bCs/>
          <w:sz w:val="28"/>
          <w:szCs w:val="28"/>
        </w:rPr>
        <w:t>.2020</w:t>
      </w:r>
    </w:p>
    <w:p w14:paraId="5E7EAB19" w14:textId="160BC7B2" w:rsidR="001A3174" w:rsidRPr="007C4682" w:rsidRDefault="004F4BD8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C4682">
        <w:rPr>
          <w:rFonts w:ascii="Times New Roman" w:hAnsi="Times New Roman" w:cs="Times New Roman"/>
          <w:bCs/>
          <w:i/>
          <w:sz w:val="28"/>
          <w:szCs w:val="28"/>
        </w:rPr>
        <w:t xml:space="preserve">Prezenta hotărâre a fost adoptată cu respectarea prevederilor legale privind majoritatea de voturi, astfel:9 voturi “pentru” și _0_ voturi </w:t>
      </w:r>
      <w:r w:rsidRPr="007C4682">
        <w:rPr>
          <w:rFonts w:ascii="Times New Roman" w:hAnsi="Times New Roman" w:cs="Times New Roman"/>
          <w:bCs/>
          <w:i/>
          <w:sz w:val="28"/>
          <w:szCs w:val="28"/>
        </w:rPr>
        <w:lastRenderedPageBreak/>
        <w:t>”</w:t>
      </w:r>
      <w:proofErr w:type="spellStart"/>
      <w:r w:rsidRPr="007C4682">
        <w:rPr>
          <w:rFonts w:ascii="Times New Roman" w:hAnsi="Times New Roman" w:cs="Times New Roman"/>
          <w:bCs/>
          <w:i/>
          <w:sz w:val="28"/>
          <w:szCs w:val="28"/>
        </w:rPr>
        <w:t>împotrivă”.Consilieri</w:t>
      </w:r>
      <w:proofErr w:type="spellEnd"/>
      <w:r w:rsidRPr="007C4682">
        <w:rPr>
          <w:rFonts w:ascii="Times New Roman" w:hAnsi="Times New Roman" w:cs="Times New Roman"/>
          <w:bCs/>
          <w:i/>
          <w:sz w:val="28"/>
          <w:szCs w:val="28"/>
        </w:rPr>
        <w:t xml:space="preserve"> locali </w:t>
      </w:r>
      <w:proofErr w:type="spellStart"/>
      <w:r w:rsidRPr="007C4682">
        <w:rPr>
          <w:rFonts w:ascii="Times New Roman" w:hAnsi="Times New Roman" w:cs="Times New Roman"/>
          <w:bCs/>
          <w:i/>
          <w:sz w:val="28"/>
          <w:szCs w:val="28"/>
        </w:rPr>
        <w:t>prezenţi</w:t>
      </w:r>
      <w:proofErr w:type="spellEnd"/>
      <w:r w:rsidRPr="007C4682">
        <w:rPr>
          <w:rFonts w:ascii="Times New Roman" w:hAnsi="Times New Roman" w:cs="Times New Roman"/>
          <w:bCs/>
          <w:i/>
          <w:sz w:val="28"/>
          <w:szCs w:val="28"/>
        </w:rPr>
        <w:t xml:space="preserve">: 9 din totalul de 9 consilieri locali în </w:t>
      </w:r>
      <w:proofErr w:type="spellStart"/>
      <w:r w:rsidRPr="007C4682">
        <w:rPr>
          <w:rFonts w:ascii="Times New Roman" w:hAnsi="Times New Roman" w:cs="Times New Roman"/>
          <w:bCs/>
          <w:i/>
          <w:sz w:val="28"/>
          <w:szCs w:val="28"/>
        </w:rPr>
        <w:t>funcţie</w:t>
      </w:r>
      <w:proofErr w:type="spellEnd"/>
      <w:r w:rsidRPr="007C4682">
        <w:rPr>
          <w:rFonts w:ascii="Times New Roman" w:hAnsi="Times New Roman" w:cs="Times New Roman"/>
          <w:bCs/>
          <w:i/>
          <w:sz w:val="28"/>
          <w:szCs w:val="28"/>
        </w:rPr>
        <w:t>.</w:t>
      </w:r>
      <w:bookmarkEnd w:id="0"/>
      <w:bookmarkEnd w:id="6"/>
    </w:p>
    <w:sectPr w:rsidR="001A3174" w:rsidRPr="007C4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364CB"/>
    <w:multiLevelType w:val="hybridMultilevel"/>
    <w:tmpl w:val="74AA31EC"/>
    <w:lvl w:ilvl="0" w:tplc="C718786E">
      <w:start w:val="1"/>
      <w:numFmt w:val="upperLetter"/>
      <w:lvlText w:val="%1."/>
      <w:lvlJc w:val="left"/>
      <w:pPr>
        <w:ind w:left="1272" w:hanging="48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2" w:hanging="360"/>
      </w:pPr>
    </w:lvl>
    <w:lvl w:ilvl="2" w:tplc="0418001B" w:tentative="1">
      <w:start w:val="1"/>
      <w:numFmt w:val="lowerRoman"/>
      <w:lvlText w:val="%3."/>
      <w:lvlJc w:val="right"/>
      <w:pPr>
        <w:ind w:left="2592" w:hanging="180"/>
      </w:pPr>
    </w:lvl>
    <w:lvl w:ilvl="3" w:tplc="0418000F" w:tentative="1">
      <w:start w:val="1"/>
      <w:numFmt w:val="decimal"/>
      <w:lvlText w:val="%4."/>
      <w:lvlJc w:val="left"/>
      <w:pPr>
        <w:ind w:left="3312" w:hanging="360"/>
      </w:pPr>
    </w:lvl>
    <w:lvl w:ilvl="4" w:tplc="04180019" w:tentative="1">
      <w:start w:val="1"/>
      <w:numFmt w:val="lowerLetter"/>
      <w:lvlText w:val="%5."/>
      <w:lvlJc w:val="left"/>
      <w:pPr>
        <w:ind w:left="4032" w:hanging="360"/>
      </w:pPr>
    </w:lvl>
    <w:lvl w:ilvl="5" w:tplc="0418001B" w:tentative="1">
      <w:start w:val="1"/>
      <w:numFmt w:val="lowerRoman"/>
      <w:lvlText w:val="%6."/>
      <w:lvlJc w:val="right"/>
      <w:pPr>
        <w:ind w:left="4752" w:hanging="180"/>
      </w:pPr>
    </w:lvl>
    <w:lvl w:ilvl="6" w:tplc="0418000F" w:tentative="1">
      <w:start w:val="1"/>
      <w:numFmt w:val="decimal"/>
      <w:lvlText w:val="%7."/>
      <w:lvlJc w:val="left"/>
      <w:pPr>
        <w:ind w:left="5472" w:hanging="360"/>
      </w:pPr>
    </w:lvl>
    <w:lvl w:ilvl="7" w:tplc="04180019" w:tentative="1">
      <w:start w:val="1"/>
      <w:numFmt w:val="lowerLetter"/>
      <w:lvlText w:val="%8."/>
      <w:lvlJc w:val="left"/>
      <w:pPr>
        <w:ind w:left="6192" w:hanging="360"/>
      </w:pPr>
    </w:lvl>
    <w:lvl w:ilvl="8" w:tplc="0418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3D1AF5"/>
    <w:multiLevelType w:val="hybridMultilevel"/>
    <w:tmpl w:val="3B660754"/>
    <w:lvl w:ilvl="0" w:tplc="27C41628">
      <w:start w:val="16"/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D1"/>
    <w:rsid w:val="000E63E0"/>
    <w:rsid w:val="000F7501"/>
    <w:rsid w:val="0013011E"/>
    <w:rsid w:val="00150676"/>
    <w:rsid w:val="001A3174"/>
    <w:rsid w:val="002F76D4"/>
    <w:rsid w:val="00383895"/>
    <w:rsid w:val="00420681"/>
    <w:rsid w:val="004714E0"/>
    <w:rsid w:val="0047600E"/>
    <w:rsid w:val="004F4BD8"/>
    <w:rsid w:val="00535480"/>
    <w:rsid w:val="00540753"/>
    <w:rsid w:val="006E31E3"/>
    <w:rsid w:val="00713577"/>
    <w:rsid w:val="00731DAB"/>
    <w:rsid w:val="007B41BD"/>
    <w:rsid w:val="007C4682"/>
    <w:rsid w:val="007E06F3"/>
    <w:rsid w:val="00862357"/>
    <w:rsid w:val="008C6E08"/>
    <w:rsid w:val="009B5FD1"/>
    <w:rsid w:val="009D7AC9"/>
    <w:rsid w:val="00A151B1"/>
    <w:rsid w:val="00A30D06"/>
    <w:rsid w:val="00A80F20"/>
    <w:rsid w:val="00AF7124"/>
    <w:rsid w:val="00B424CE"/>
    <w:rsid w:val="00B5268E"/>
    <w:rsid w:val="00C02763"/>
    <w:rsid w:val="00C50B98"/>
    <w:rsid w:val="00C560A1"/>
    <w:rsid w:val="00E7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DB71"/>
  <w15:chartTrackingRefBased/>
  <w15:docId w15:val="{1CCC9776-FA60-4048-829C-83790845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151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C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6E08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731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91B9B-4A07-4D5F-838A-48FFE543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1133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14</cp:revision>
  <cp:lastPrinted>2021-01-11T12:49:00Z</cp:lastPrinted>
  <dcterms:created xsi:type="dcterms:W3CDTF">2020-08-27T09:36:00Z</dcterms:created>
  <dcterms:modified xsi:type="dcterms:W3CDTF">2021-01-11T12:59:00Z</dcterms:modified>
</cp:coreProperties>
</file>